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AB" w:rsidRPr="00C831B0" w:rsidRDefault="00A93566">
      <w:pPr>
        <w:spacing w:after="0" w:line="408" w:lineRule="auto"/>
        <w:ind w:left="120"/>
        <w:jc w:val="center"/>
        <w:rPr>
          <w:lang w:val="ru-RU"/>
        </w:rPr>
      </w:pPr>
      <w:bookmarkStart w:id="0" w:name="block-39872119"/>
      <w:r w:rsidRPr="00C831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54AB" w:rsidRPr="00C831B0" w:rsidRDefault="00A93566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C831B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5154AB" w:rsidRPr="00C831B0" w:rsidRDefault="00A93566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proofErr w:type="spellStart"/>
      <w:r w:rsidRPr="00C831B0">
        <w:rPr>
          <w:rFonts w:ascii="Times New Roman" w:hAnsi="Times New Roman"/>
          <w:b/>
          <w:color w:val="000000"/>
          <w:sz w:val="28"/>
          <w:lang w:val="ru-RU"/>
        </w:rPr>
        <w:t>Чугуевский</w:t>
      </w:r>
      <w:proofErr w:type="spellEnd"/>
      <w:r w:rsidRPr="00C831B0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2"/>
    </w:p>
    <w:p w:rsidR="005154AB" w:rsidRPr="00C831B0" w:rsidRDefault="00A93566">
      <w:pPr>
        <w:spacing w:after="0" w:line="408" w:lineRule="auto"/>
        <w:ind w:left="120"/>
        <w:jc w:val="center"/>
        <w:rPr>
          <w:lang w:val="ru-RU"/>
        </w:rPr>
      </w:pPr>
      <w:r w:rsidRPr="00C831B0">
        <w:rPr>
          <w:rFonts w:ascii="Times New Roman" w:hAnsi="Times New Roman"/>
          <w:b/>
          <w:color w:val="000000"/>
          <w:sz w:val="28"/>
          <w:lang w:val="ru-RU"/>
        </w:rPr>
        <w:t>МКОУ СОШ № 5 с.</w:t>
      </w:r>
      <w:r w:rsidR="00C831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831B0">
        <w:rPr>
          <w:rFonts w:ascii="Times New Roman" w:hAnsi="Times New Roman"/>
          <w:b/>
          <w:color w:val="000000"/>
          <w:sz w:val="28"/>
          <w:lang w:val="ru-RU"/>
        </w:rPr>
        <w:t>Шумный</w:t>
      </w:r>
      <w:proofErr w:type="gramEnd"/>
    </w:p>
    <w:p w:rsidR="005154AB" w:rsidRPr="00C831B0" w:rsidRDefault="005154AB">
      <w:pPr>
        <w:spacing w:after="0"/>
        <w:ind w:left="120"/>
        <w:rPr>
          <w:lang w:val="ru-RU"/>
        </w:rPr>
      </w:pPr>
    </w:p>
    <w:p w:rsidR="005154AB" w:rsidRPr="00C831B0" w:rsidRDefault="005154AB">
      <w:pPr>
        <w:spacing w:after="0"/>
        <w:ind w:left="120"/>
        <w:rPr>
          <w:lang w:val="ru-RU"/>
        </w:rPr>
      </w:pPr>
    </w:p>
    <w:p w:rsidR="005154AB" w:rsidRPr="00C831B0" w:rsidRDefault="001E56E8">
      <w:pPr>
        <w:spacing w:after="0"/>
        <w:ind w:left="120"/>
        <w:rPr>
          <w:lang w:val="ru-RU"/>
        </w:rPr>
      </w:pPr>
      <w:bookmarkStart w:id="3" w:name="_GoBack"/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E5D9B4C" wp14:editId="081B65CA">
            <wp:simplePos x="0" y="0"/>
            <wp:positionH relativeFrom="column">
              <wp:posOffset>-76200</wp:posOffset>
            </wp:positionH>
            <wp:positionV relativeFrom="paragraph">
              <wp:posOffset>2540</wp:posOffset>
            </wp:positionV>
            <wp:extent cx="6205855" cy="25812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чал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85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831B0" w:rsidRPr="001E56E8" w:rsidTr="006B33B0">
        <w:tc>
          <w:tcPr>
            <w:tcW w:w="3114" w:type="dxa"/>
          </w:tcPr>
          <w:p w:rsidR="00C831B0" w:rsidRPr="0040209D" w:rsidRDefault="00C831B0" w:rsidP="006B33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831B0" w:rsidRPr="008944ED" w:rsidRDefault="00C831B0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начальных классов</w:t>
            </w:r>
          </w:p>
          <w:p w:rsidR="00C831B0" w:rsidRDefault="00C831B0" w:rsidP="006B33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31B0" w:rsidRPr="006C4DE5" w:rsidRDefault="00C831B0" w:rsidP="006B33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 Гусева</w:t>
            </w:r>
          </w:p>
          <w:p w:rsidR="00C831B0" w:rsidRDefault="00C831B0" w:rsidP="006B33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C831B0" w:rsidRPr="0040209D" w:rsidRDefault="00C831B0" w:rsidP="006B33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31B0" w:rsidRPr="0040209D" w:rsidRDefault="00C831B0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831B0" w:rsidRPr="008944ED" w:rsidRDefault="00C831B0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831B0" w:rsidRDefault="00C831B0" w:rsidP="006B33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31B0" w:rsidRPr="008944ED" w:rsidRDefault="00C831B0" w:rsidP="006B33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C831B0" w:rsidRDefault="00C831B0" w:rsidP="006B33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831B0" w:rsidRPr="0040209D" w:rsidRDefault="00C831B0" w:rsidP="006B33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31B0" w:rsidRDefault="00C831B0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831B0" w:rsidRPr="008944ED" w:rsidRDefault="00C831B0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СКОУ СОШ №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C831B0" w:rsidRDefault="00C831B0" w:rsidP="006B33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31B0" w:rsidRPr="008944ED" w:rsidRDefault="00C831B0" w:rsidP="006B33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C831B0" w:rsidRDefault="00C831B0" w:rsidP="006B33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C831B0" w:rsidRPr="0040209D" w:rsidRDefault="00C831B0" w:rsidP="006B33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54AB" w:rsidRPr="00C831B0" w:rsidRDefault="005154AB">
      <w:pPr>
        <w:spacing w:after="0"/>
        <w:ind w:left="120"/>
        <w:rPr>
          <w:lang w:val="ru-RU"/>
        </w:rPr>
      </w:pPr>
    </w:p>
    <w:p w:rsidR="005154AB" w:rsidRPr="00C831B0" w:rsidRDefault="005154AB">
      <w:pPr>
        <w:spacing w:after="0"/>
        <w:ind w:left="120"/>
        <w:rPr>
          <w:lang w:val="ru-RU"/>
        </w:rPr>
      </w:pPr>
    </w:p>
    <w:p w:rsidR="005154AB" w:rsidRPr="00C831B0" w:rsidRDefault="005154AB">
      <w:pPr>
        <w:spacing w:after="0"/>
        <w:ind w:left="120"/>
        <w:rPr>
          <w:lang w:val="ru-RU"/>
        </w:rPr>
      </w:pPr>
    </w:p>
    <w:p w:rsidR="005154AB" w:rsidRPr="00C831B0" w:rsidRDefault="005154AB">
      <w:pPr>
        <w:spacing w:after="0"/>
        <w:ind w:left="120"/>
        <w:rPr>
          <w:lang w:val="ru-RU"/>
        </w:rPr>
      </w:pPr>
    </w:p>
    <w:p w:rsidR="005154AB" w:rsidRPr="00C831B0" w:rsidRDefault="00A93566">
      <w:pPr>
        <w:spacing w:after="0" w:line="408" w:lineRule="auto"/>
        <w:ind w:left="120"/>
        <w:jc w:val="center"/>
        <w:rPr>
          <w:lang w:val="ru-RU"/>
        </w:rPr>
      </w:pPr>
      <w:r w:rsidRPr="00C831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54AB" w:rsidRPr="00C831B0" w:rsidRDefault="00A93566">
      <w:pPr>
        <w:spacing w:after="0" w:line="408" w:lineRule="auto"/>
        <w:ind w:left="120"/>
        <w:jc w:val="center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831B0">
        <w:rPr>
          <w:rFonts w:ascii="Times New Roman" w:hAnsi="Times New Roman"/>
          <w:color w:val="000000"/>
          <w:sz w:val="28"/>
          <w:lang w:val="ru-RU"/>
        </w:rPr>
        <w:t xml:space="preserve"> 5244229)</w:t>
      </w:r>
    </w:p>
    <w:p w:rsidR="005154AB" w:rsidRPr="00C831B0" w:rsidRDefault="005154AB">
      <w:pPr>
        <w:spacing w:after="0"/>
        <w:ind w:left="120"/>
        <w:jc w:val="center"/>
        <w:rPr>
          <w:lang w:val="ru-RU"/>
        </w:rPr>
      </w:pPr>
    </w:p>
    <w:p w:rsidR="005154AB" w:rsidRPr="00C831B0" w:rsidRDefault="00A93566">
      <w:pPr>
        <w:spacing w:after="0" w:line="408" w:lineRule="auto"/>
        <w:ind w:left="120"/>
        <w:jc w:val="center"/>
        <w:rPr>
          <w:lang w:val="ru-RU"/>
        </w:rPr>
      </w:pPr>
      <w:r w:rsidRPr="00C831B0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5154AB" w:rsidRPr="00C831B0" w:rsidRDefault="00A93566">
      <w:pPr>
        <w:spacing w:after="0" w:line="408" w:lineRule="auto"/>
        <w:ind w:left="120"/>
        <w:jc w:val="center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154AB" w:rsidRPr="00C831B0" w:rsidRDefault="005154AB">
      <w:pPr>
        <w:spacing w:after="0"/>
        <w:ind w:left="120"/>
        <w:jc w:val="center"/>
        <w:rPr>
          <w:lang w:val="ru-RU"/>
        </w:rPr>
      </w:pPr>
    </w:p>
    <w:p w:rsidR="005154AB" w:rsidRPr="00C831B0" w:rsidRDefault="005154AB">
      <w:pPr>
        <w:spacing w:after="0"/>
        <w:ind w:left="120"/>
        <w:jc w:val="center"/>
        <w:rPr>
          <w:lang w:val="ru-RU"/>
        </w:rPr>
      </w:pPr>
    </w:p>
    <w:p w:rsidR="005154AB" w:rsidRPr="00C831B0" w:rsidRDefault="005154AB">
      <w:pPr>
        <w:spacing w:after="0"/>
        <w:ind w:left="120"/>
        <w:jc w:val="center"/>
        <w:rPr>
          <w:lang w:val="ru-RU"/>
        </w:rPr>
      </w:pPr>
    </w:p>
    <w:p w:rsidR="005154AB" w:rsidRPr="00C831B0" w:rsidRDefault="005154AB">
      <w:pPr>
        <w:spacing w:after="0"/>
        <w:ind w:left="120"/>
        <w:jc w:val="center"/>
        <w:rPr>
          <w:lang w:val="ru-RU"/>
        </w:rPr>
      </w:pPr>
    </w:p>
    <w:p w:rsidR="005154AB" w:rsidRPr="00C831B0" w:rsidRDefault="005154AB">
      <w:pPr>
        <w:spacing w:after="0"/>
        <w:ind w:left="120"/>
        <w:jc w:val="center"/>
        <w:rPr>
          <w:lang w:val="ru-RU"/>
        </w:rPr>
      </w:pPr>
    </w:p>
    <w:p w:rsidR="005154AB" w:rsidRPr="00C831B0" w:rsidRDefault="005154AB">
      <w:pPr>
        <w:spacing w:after="0"/>
        <w:ind w:left="120"/>
        <w:jc w:val="center"/>
        <w:rPr>
          <w:lang w:val="ru-RU"/>
        </w:rPr>
      </w:pPr>
    </w:p>
    <w:p w:rsidR="005154AB" w:rsidRPr="00C831B0" w:rsidRDefault="005154AB">
      <w:pPr>
        <w:spacing w:after="0"/>
        <w:ind w:left="120"/>
        <w:jc w:val="center"/>
        <w:rPr>
          <w:lang w:val="ru-RU"/>
        </w:rPr>
      </w:pPr>
    </w:p>
    <w:p w:rsidR="005154AB" w:rsidRPr="00C831B0" w:rsidRDefault="005154AB">
      <w:pPr>
        <w:spacing w:after="0"/>
        <w:ind w:left="120"/>
        <w:jc w:val="center"/>
        <w:rPr>
          <w:lang w:val="ru-RU"/>
        </w:rPr>
      </w:pPr>
    </w:p>
    <w:p w:rsidR="005154AB" w:rsidRPr="00C831B0" w:rsidRDefault="005154AB">
      <w:pPr>
        <w:spacing w:after="0"/>
        <w:ind w:left="120"/>
        <w:jc w:val="center"/>
        <w:rPr>
          <w:lang w:val="ru-RU"/>
        </w:rPr>
      </w:pPr>
    </w:p>
    <w:p w:rsidR="005154AB" w:rsidRPr="00C831B0" w:rsidRDefault="005154AB">
      <w:pPr>
        <w:spacing w:after="0"/>
        <w:ind w:left="120"/>
        <w:jc w:val="center"/>
        <w:rPr>
          <w:lang w:val="ru-RU"/>
        </w:rPr>
      </w:pPr>
    </w:p>
    <w:p w:rsidR="005154AB" w:rsidRPr="00C831B0" w:rsidRDefault="005154AB">
      <w:pPr>
        <w:spacing w:after="0"/>
        <w:ind w:left="120"/>
        <w:jc w:val="center"/>
        <w:rPr>
          <w:lang w:val="ru-RU"/>
        </w:rPr>
      </w:pPr>
    </w:p>
    <w:p w:rsidR="005154AB" w:rsidRPr="00C831B0" w:rsidRDefault="00A93566">
      <w:pPr>
        <w:spacing w:after="0"/>
        <w:ind w:left="120"/>
        <w:jc w:val="center"/>
        <w:rPr>
          <w:lang w:val="ru-RU"/>
        </w:rPr>
      </w:pPr>
      <w:bookmarkStart w:id="4" w:name="a138e01f-71ee-4195-a132-95a500e7f996"/>
      <w:r w:rsidRPr="00C831B0">
        <w:rPr>
          <w:rFonts w:ascii="Times New Roman" w:hAnsi="Times New Roman"/>
          <w:b/>
          <w:color w:val="000000"/>
          <w:sz w:val="28"/>
          <w:lang w:val="ru-RU"/>
        </w:rPr>
        <w:t>с. Шумный</w:t>
      </w:r>
      <w:bookmarkEnd w:id="4"/>
      <w:r w:rsidRPr="00C831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612539e-b3c8-455e-88a4-bebacddb4762"/>
      <w:r w:rsidRPr="00C831B0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</w:p>
    <w:p w:rsidR="005154AB" w:rsidRPr="00C831B0" w:rsidRDefault="005154AB">
      <w:pPr>
        <w:spacing w:after="0"/>
        <w:ind w:left="120"/>
        <w:rPr>
          <w:lang w:val="ru-RU"/>
        </w:rPr>
      </w:pPr>
    </w:p>
    <w:p w:rsidR="005154AB" w:rsidRPr="00C831B0" w:rsidRDefault="005154AB">
      <w:pPr>
        <w:rPr>
          <w:lang w:val="ru-RU"/>
        </w:rPr>
        <w:sectPr w:rsidR="005154AB" w:rsidRPr="00C831B0">
          <w:pgSz w:w="11906" w:h="16383"/>
          <w:pgMar w:top="1134" w:right="850" w:bottom="1134" w:left="1701" w:header="720" w:footer="720" w:gutter="0"/>
          <w:cols w:space="720"/>
        </w:sectPr>
      </w:pPr>
    </w:p>
    <w:p w:rsidR="005154AB" w:rsidRPr="00C831B0" w:rsidRDefault="00A93566">
      <w:pPr>
        <w:spacing w:after="0" w:line="264" w:lineRule="auto"/>
        <w:ind w:left="120"/>
        <w:jc w:val="both"/>
        <w:rPr>
          <w:lang w:val="ru-RU"/>
        </w:rPr>
      </w:pPr>
      <w:bookmarkStart w:id="6" w:name="block-39872122"/>
      <w:bookmarkEnd w:id="0"/>
      <w:r w:rsidRPr="00C831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54AB" w:rsidRPr="00C831B0" w:rsidRDefault="005154AB">
      <w:pPr>
        <w:spacing w:after="0" w:line="264" w:lineRule="auto"/>
        <w:ind w:left="120"/>
        <w:jc w:val="both"/>
        <w:rPr>
          <w:lang w:val="ru-RU"/>
        </w:rPr>
      </w:pP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C831B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C831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C831B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831B0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C831B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C831B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C831B0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C831B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C831B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bookmarkStart w:id="7" w:name="bb146442-f527-41bf-8c2f-d7c56b2bd4b0"/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7"/>
      <w:proofErr w:type="gramEnd"/>
    </w:p>
    <w:p w:rsidR="005154AB" w:rsidRPr="00C831B0" w:rsidRDefault="005154AB">
      <w:pPr>
        <w:spacing w:after="0" w:line="264" w:lineRule="auto"/>
        <w:ind w:left="120"/>
        <w:jc w:val="both"/>
        <w:rPr>
          <w:lang w:val="ru-RU"/>
        </w:rPr>
      </w:pPr>
    </w:p>
    <w:p w:rsidR="005154AB" w:rsidRPr="00C831B0" w:rsidRDefault="005154AB">
      <w:pPr>
        <w:rPr>
          <w:lang w:val="ru-RU"/>
        </w:rPr>
        <w:sectPr w:rsidR="005154AB" w:rsidRPr="00C831B0">
          <w:pgSz w:w="11906" w:h="16383"/>
          <w:pgMar w:top="1134" w:right="850" w:bottom="1134" w:left="1701" w:header="720" w:footer="720" w:gutter="0"/>
          <w:cols w:space="720"/>
        </w:sectPr>
      </w:pPr>
    </w:p>
    <w:p w:rsidR="005154AB" w:rsidRPr="00C831B0" w:rsidRDefault="00A93566">
      <w:pPr>
        <w:spacing w:after="0" w:line="264" w:lineRule="auto"/>
        <w:ind w:left="120"/>
        <w:jc w:val="both"/>
        <w:rPr>
          <w:lang w:val="ru-RU"/>
        </w:rPr>
      </w:pPr>
      <w:bookmarkStart w:id="8" w:name="block-39872120"/>
      <w:bookmarkEnd w:id="6"/>
      <w:r w:rsidRPr="00C831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154AB" w:rsidRPr="00C831B0" w:rsidRDefault="005154AB">
      <w:pPr>
        <w:spacing w:after="0" w:line="264" w:lineRule="auto"/>
        <w:ind w:left="120"/>
        <w:jc w:val="both"/>
        <w:rPr>
          <w:lang w:val="ru-RU"/>
        </w:rPr>
      </w:pPr>
    </w:p>
    <w:p w:rsidR="005154AB" w:rsidRPr="00C831B0" w:rsidRDefault="00A93566">
      <w:pPr>
        <w:spacing w:after="0" w:line="264" w:lineRule="auto"/>
        <w:ind w:left="120"/>
        <w:jc w:val="both"/>
        <w:rPr>
          <w:lang w:val="ru-RU"/>
        </w:rPr>
      </w:pPr>
      <w:r w:rsidRPr="00C831B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154AB" w:rsidRPr="00C831B0" w:rsidRDefault="005154AB">
      <w:pPr>
        <w:spacing w:after="0" w:line="264" w:lineRule="auto"/>
        <w:ind w:left="120"/>
        <w:jc w:val="both"/>
        <w:rPr>
          <w:lang w:val="ru-RU"/>
        </w:rPr>
      </w:pP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bookmarkStart w:id="9" w:name="_Toc101876902"/>
      <w:bookmarkEnd w:id="9"/>
      <w:r w:rsidRPr="00C831B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31B0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</w:t>
      </w:r>
      <w:proofErr w:type="spellEnd"/>
      <w:r w:rsidRPr="00C831B0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831B0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5154AB" w:rsidRPr="00C831B0" w:rsidRDefault="005154AB">
      <w:pPr>
        <w:spacing w:after="0"/>
        <w:ind w:left="120"/>
        <w:rPr>
          <w:lang w:val="ru-RU"/>
        </w:rPr>
      </w:pPr>
      <w:bookmarkStart w:id="10" w:name="_Toc137548637"/>
      <w:bookmarkEnd w:id="10"/>
    </w:p>
    <w:p w:rsidR="005154AB" w:rsidRPr="00C831B0" w:rsidRDefault="005154AB">
      <w:pPr>
        <w:spacing w:after="0" w:line="264" w:lineRule="auto"/>
        <w:ind w:left="120"/>
        <w:jc w:val="both"/>
        <w:rPr>
          <w:lang w:val="ru-RU"/>
        </w:rPr>
      </w:pPr>
    </w:p>
    <w:p w:rsidR="005154AB" w:rsidRPr="00C831B0" w:rsidRDefault="00A93566">
      <w:pPr>
        <w:spacing w:after="0" w:line="264" w:lineRule="auto"/>
        <w:ind w:left="120"/>
        <w:jc w:val="both"/>
        <w:rPr>
          <w:lang w:val="ru-RU"/>
        </w:rPr>
      </w:pPr>
      <w:r w:rsidRPr="00C831B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154AB" w:rsidRPr="00C831B0" w:rsidRDefault="005154AB">
      <w:pPr>
        <w:spacing w:after="0" w:line="264" w:lineRule="auto"/>
        <w:ind w:left="120"/>
        <w:jc w:val="both"/>
        <w:rPr>
          <w:lang w:val="ru-RU"/>
        </w:rPr>
      </w:pP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C831B0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C831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C831B0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31B0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C831B0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831B0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5154AB" w:rsidRPr="00C831B0" w:rsidRDefault="005154AB">
      <w:pPr>
        <w:spacing w:after="0"/>
        <w:ind w:left="120"/>
        <w:rPr>
          <w:lang w:val="ru-RU"/>
        </w:rPr>
      </w:pPr>
      <w:bookmarkStart w:id="11" w:name="_Toc137548638"/>
      <w:bookmarkEnd w:id="11"/>
    </w:p>
    <w:p w:rsidR="005154AB" w:rsidRPr="00C831B0" w:rsidRDefault="005154AB">
      <w:pPr>
        <w:spacing w:after="0" w:line="264" w:lineRule="auto"/>
        <w:ind w:left="120"/>
        <w:jc w:val="both"/>
        <w:rPr>
          <w:lang w:val="ru-RU"/>
        </w:rPr>
      </w:pPr>
    </w:p>
    <w:p w:rsidR="005154AB" w:rsidRPr="00C831B0" w:rsidRDefault="00A93566">
      <w:pPr>
        <w:spacing w:after="0" w:line="264" w:lineRule="auto"/>
        <w:ind w:left="120"/>
        <w:jc w:val="both"/>
        <w:rPr>
          <w:lang w:val="ru-RU"/>
        </w:rPr>
      </w:pPr>
      <w:r w:rsidRPr="00C831B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54AB" w:rsidRPr="00C831B0" w:rsidRDefault="005154AB">
      <w:pPr>
        <w:spacing w:after="0" w:line="264" w:lineRule="auto"/>
        <w:ind w:left="120"/>
        <w:jc w:val="both"/>
        <w:rPr>
          <w:lang w:val="ru-RU"/>
        </w:rPr>
      </w:pP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1E56E8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31B0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C831B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C831B0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5154AB" w:rsidRPr="00C831B0" w:rsidRDefault="005154AB">
      <w:pPr>
        <w:spacing w:after="0"/>
        <w:ind w:left="120"/>
        <w:rPr>
          <w:lang w:val="ru-RU"/>
        </w:rPr>
      </w:pPr>
      <w:bookmarkStart w:id="12" w:name="_Toc137548639"/>
      <w:bookmarkEnd w:id="12"/>
    </w:p>
    <w:p w:rsidR="005154AB" w:rsidRPr="00C831B0" w:rsidRDefault="005154AB">
      <w:pPr>
        <w:spacing w:after="0" w:line="264" w:lineRule="auto"/>
        <w:ind w:left="120"/>
        <w:jc w:val="both"/>
        <w:rPr>
          <w:lang w:val="ru-RU"/>
        </w:rPr>
      </w:pPr>
    </w:p>
    <w:p w:rsidR="005154AB" w:rsidRPr="00C831B0" w:rsidRDefault="00A93566">
      <w:pPr>
        <w:spacing w:after="0" w:line="264" w:lineRule="auto"/>
        <w:ind w:left="120"/>
        <w:jc w:val="both"/>
        <w:rPr>
          <w:lang w:val="ru-RU"/>
        </w:rPr>
      </w:pPr>
      <w:r w:rsidRPr="00C831B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154AB" w:rsidRPr="00C831B0" w:rsidRDefault="005154AB">
      <w:pPr>
        <w:spacing w:after="0" w:line="264" w:lineRule="auto"/>
        <w:ind w:left="120"/>
        <w:jc w:val="both"/>
        <w:rPr>
          <w:lang w:val="ru-RU"/>
        </w:rPr>
      </w:pP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C831B0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C831B0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>».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31B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5154AB" w:rsidRPr="00C831B0" w:rsidRDefault="005154AB">
      <w:pPr>
        <w:rPr>
          <w:lang w:val="ru-RU"/>
        </w:rPr>
        <w:sectPr w:rsidR="005154AB" w:rsidRPr="00C831B0">
          <w:pgSz w:w="11906" w:h="16383"/>
          <w:pgMar w:top="1134" w:right="850" w:bottom="1134" w:left="1701" w:header="720" w:footer="720" w:gutter="0"/>
          <w:cols w:space="720"/>
        </w:sectPr>
      </w:pPr>
    </w:p>
    <w:p w:rsidR="005154AB" w:rsidRPr="00C831B0" w:rsidRDefault="00A93566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39872121"/>
      <w:bookmarkEnd w:id="8"/>
      <w:bookmarkEnd w:id="13"/>
      <w:r w:rsidRPr="00C831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54AB" w:rsidRPr="00C831B0" w:rsidRDefault="005154AB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5154AB" w:rsidRPr="00C831B0" w:rsidRDefault="00A93566">
      <w:pPr>
        <w:spacing w:after="0" w:line="264" w:lineRule="auto"/>
        <w:ind w:left="120"/>
        <w:jc w:val="both"/>
        <w:rPr>
          <w:lang w:val="ru-RU"/>
        </w:rPr>
      </w:pPr>
      <w:r w:rsidRPr="00C831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54AB" w:rsidRPr="00C831B0" w:rsidRDefault="005154AB">
      <w:pPr>
        <w:spacing w:after="0" w:line="264" w:lineRule="auto"/>
        <w:ind w:left="120"/>
        <w:jc w:val="both"/>
        <w:rPr>
          <w:lang w:val="ru-RU"/>
        </w:rPr>
      </w:pP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154AB" w:rsidRPr="00C831B0" w:rsidRDefault="00A935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154AB" w:rsidRPr="00C831B0" w:rsidRDefault="00A935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154AB" w:rsidRPr="00C831B0" w:rsidRDefault="00A935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154AB" w:rsidRPr="00C831B0" w:rsidRDefault="00A935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154AB" w:rsidRPr="00C831B0" w:rsidRDefault="00A935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5154AB" w:rsidRPr="00C831B0" w:rsidRDefault="00A935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154AB" w:rsidRPr="00C831B0" w:rsidRDefault="005154AB">
      <w:pPr>
        <w:spacing w:after="0"/>
        <w:ind w:left="120"/>
        <w:rPr>
          <w:lang w:val="ru-RU"/>
        </w:rPr>
      </w:pPr>
      <w:bookmarkStart w:id="16" w:name="_Toc137548642"/>
      <w:bookmarkEnd w:id="16"/>
    </w:p>
    <w:p w:rsidR="005154AB" w:rsidRPr="00C831B0" w:rsidRDefault="005154AB">
      <w:pPr>
        <w:spacing w:after="0" w:line="264" w:lineRule="auto"/>
        <w:ind w:left="120"/>
        <w:jc w:val="both"/>
        <w:rPr>
          <w:lang w:val="ru-RU"/>
        </w:rPr>
      </w:pPr>
    </w:p>
    <w:p w:rsidR="005154AB" w:rsidRPr="00C831B0" w:rsidRDefault="00A93566">
      <w:pPr>
        <w:spacing w:after="0" w:line="264" w:lineRule="auto"/>
        <w:ind w:left="120"/>
        <w:jc w:val="both"/>
        <w:rPr>
          <w:lang w:val="ru-RU"/>
        </w:rPr>
      </w:pPr>
      <w:r w:rsidRPr="00C831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54AB" w:rsidRPr="00C831B0" w:rsidRDefault="005154AB">
      <w:pPr>
        <w:spacing w:after="0" w:line="264" w:lineRule="auto"/>
        <w:ind w:left="120"/>
        <w:jc w:val="both"/>
        <w:rPr>
          <w:lang w:val="ru-RU"/>
        </w:rPr>
      </w:pP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C831B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831B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831B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154AB" w:rsidRDefault="00A935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54AB" w:rsidRPr="00C831B0" w:rsidRDefault="00A935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5154AB" w:rsidRPr="00C831B0" w:rsidRDefault="00A935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5154AB" w:rsidRPr="00C831B0" w:rsidRDefault="00A935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5154AB" w:rsidRPr="00C831B0" w:rsidRDefault="00A935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5154AB" w:rsidRDefault="00A935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154AB" w:rsidRPr="00C831B0" w:rsidRDefault="00A935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5154AB" w:rsidRPr="00C831B0" w:rsidRDefault="00A935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5154AB" w:rsidRPr="00C831B0" w:rsidRDefault="00A935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5154AB" w:rsidRPr="00C831B0" w:rsidRDefault="00A935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5154AB" w:rsidRDefault="00A935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54AB" w:rsidRPr="00C831B0" w:rsidRDefault="00A935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5154AB" w:rsidRPr="00C831B0" w:rsidRDefault="00A935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5154AB" w:rsidRPr="00C831B0" w:rsidRDefault="00A935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5154AB" w:rsidRDefault="00A935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154AB" w:rsidRPr="00C831B0" w:rsidRDefault="00A935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5154AB" w:rsidRPr="00C831B0" w:rsidRDefault="00A935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5154AB" w:rsidRPr="00C831B0" w:rsidRDefault="00A935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5154AB" w:rsidRPr="00C831B0" w:rsidRDefault="00A935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5154AB" w:rsidRPr="00C831B0" w:rsidRDefault="00A935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154AB" w:rsidRDefault="00A935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154AB" w:rsidRPr="00C831B0" w:rsidRDefault="00A935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5154AB" w:rsidRPr="00C831B0" w:rsidRDefault="00A935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5154AB" w:rsidRPr="00C831B0" w:rsidRDefault="00A935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5154AB" w:rsidRDefault="00A935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54AB" w:rsidRPr="00C831B0" w:rsidRDefault="00A935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5154AB" w:rsidRPr="00C831B0" w:rsidRDefault="00A935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5154AB" w:rsidRPr="00C831B0" w:rsidRDefault="00A935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154AB" w:rsidRPr="00C831B0" w:rsidRDefault="00A935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831B0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831B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154AB" w:rsidRDefault="00A935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154AB" w:rsidRPr="00C831B0" w:rsidRDefault="00A935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154AB" w:rsidRPr="00C831B0" w:rsidRDefault="00A935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5154AB" w:rsidRPr="00C831B0" w:rsidRDefault="00A935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154AB" w:rsidRPr="00C831B0" w:rsidRDefault="00A935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5154AB" w:rsidRPr="00C831B0" w:rsidRDefault="00A935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5154AB" w:rsidRDefault="00A935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154AB" w:rsidRPr="00C831B0" w:rsidRDefault="00A935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154AB" w:rsidRPr="00C831B0" w:rsidRDefault="00A935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5154AB" w:rsidRPr="00C831B0" w:rsidRDefault="00A935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154AB" w:rsidRPr="00C831B0" w:rsidRDefault="00A935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5154AB" w:rsidRDefault="00A935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54AB" w:rsidRPr="00C831B0" w:rsidRDefault="00A935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154AB" w:rsidRPr="00C831B0" w:rsidRDefault="00A935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5154AB" w:rsidRPr="00C831B0" w:rsidRDefault="00A935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831B0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831B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154AB" w:rsidRDefault="00A935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154AB" w:rsidRPr="00C831B0" w:rsidRDefault="00A935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5154AB" w:rsidRPr="00C831B0" w:rsidRDefault="00A935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5154AB" w:rsidRPr="00C831B0" w:rsidRDefault="00A935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5154AB" w:rsidRDefault="00A935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154AB" w:rsidRPr="00C831B0" w:rsidRDefault="00A935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831B0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5154AB" w:rsidRPr="00C831B0" w:rsidRDefault="00A935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831B0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5154AB" w:rsidRPr="00C831B0" w:rsidRDefault="00A935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5154AB" w:rsidRDefault="00A935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54AB" w:rsidRPr="00C831B0" w:rsidRDefault="00A935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5154AB" w:rsidRPr="00C831B0" w:rsidRDefault="00A935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154AB" w:rsidRPr="00C831B0" w:rsidRDefault="005154AB">
      <w:pPr>
        <w:spacing w:after="0"/>
        <w:ind w:left="120"/>
        <w:rPr>
          <w:lang w:val="ru-RU"/>
        </w:rPr>
      </w:pPr>
      <w:bookmarkStart w:id="18" w:name="_Toc137548643"/>
      <w:bookmarkEnd w:id="18"/>
    </w:p>
    <w:p w:rsidR="005154AB" w:rsidRPr="00C831B0" w:rsidRDefault="005154AB">
      <w:pPr>
        <w:spacing w:after="0" w:line="264" w:lineRule="auto"/>
        <w:ind w:left="120"/>
        <w:jc w:val="both"/>
        <w:rPr>
          <w:lang w:val="ru-RU"/>
        </w:rPr>
      </w:pPr>
    </w:p>
    <w:p w:rsidR="005154AB" w:rsidRPr="00C831B0" w:rsidRDefault="00A93566">
      <w:pPr>
        <w:spacing w:after="0" w:line="264" w:lineRule="auto"/>
        <w:ind w:left="120"/>
        <w:jc w:val="both"/>
        <w:rPr>
          <w:lang w:val="ru-RU"/>
        </w:rPr>
      </w:pPr>
      <w:r w:rsidRPr="00C831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54AB" w:rsidRPr="00C831B0" w:rsidRDefault="005154AB">
      <w:pPr>
        <w:spacing w:after="0" w:line="264" w:lineRule="auto"/>
        <w:ind w:left="120"/>
        <w:jc w:val="both"/>
        <w:rPr>
          <w:lang w:val="ru-RU"/>
        </w:rPr>
      </w:pPr>
    </w:p>
    <w:p w:rsidR="005154AB" w:rsidRPr="00C831B0" w:rsidRDefault="005154AB">
      <w:pPr>
        <w:spacing w:after="0"/>
        <w:ind w:left="120"/>
        <w:rPr>
          <w:lang w:val="ru-RU"/>
        </w:rPr>
      </w:pPr>
      <w:bookmarkStart w:id="19" w:name="_Toc137548644"/>
      <w:bookmarkEnd w:id="19"/>
    </w:p>
    <w:p w:rsidR="005154AB" w:rsidRPr="00C831B0" w:rsidRDefault="00A93566">
      <w:pPr>
        <w:spacing w:after="0" w:line="264" w:lineRule="auto"/>
        <w:ind w:left="120"/>
        <w:jc w:val="both"/>
        <w:rPr>
          <w:lang w:val="ru-RU"/>
        </w:rPr>
      </w:pPr>
      <w:r w:rsidRPr="00C831B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31B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831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154AB" w:rsidRPr="00C831B0" w:rsidRDefault="00A93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5154AB" w:rsidRPr="00C831B0" w:rsidRDefault="00A93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5154AB" w:rsidRPr="00C831B0" w:rsidRDefault="00A93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5154AB" w:rsidRPr="00C831B0" w:rsidRDefault="00A93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5154AB" w:rsidRPr="00C831B0" w:rsidRDefault="00A93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5154AB" w:rsidRPr="00C831B0" w:rsidRDefault="00A93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5154AB" w:rsidRPr="00C831B0" w:rsidRDefault="00A93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5154AB" w:rsidRPr="00C831B0" w:rsidRDefault="00A93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5154AB" w:rsidRPr="00C831B0" w:rsidRDefault="005154AB">
      <w:pPr>
        <w:spacing w:after="0"/>
        <w:ind w:left="120"/>
        <w:rPr>
          <w:lang w:val="ru-RU"/>
        </w:rPr>
      </w:pPr>
      <w:bookmarkStart w:id="21" w:name="_Toc137548645"/>
      <w:bookmarkEnd w:id="21"/>
    </w:p>
    <w:p w:rsidR="005154AB" w:rsidRPr="00C831B0" w:rsidRDefault="005154AB">
      <w:pPr>
        <w:spacing w:after="0" w:line="264" w:lineRule="auto"/>
        <w:ind w:left="120"/>
        <w:jc w:val="both"/>
        <w:rPr>
          <w:lang w:val="ru-RU"/>
        </w:rPr>
      </w:pPr>
    </w:p>
    <w:p w:rsidR="005154AB" w:rsidRPr="00C831B0" w:rsidRDefault="00A93566">
      <w:pPr>
        <w:spacing w:after="0" w:line="264" w:lineRule="auto"/>
        <w:ind w:left="120"/>
        <w:jc w:val="both"/>
        <w:rPr>
          <w:lang w:val="ru-RU"/>
        </w:rPr>
      </w:pPr>
      <w:r w:rsidRPr="00C831B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831B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831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154AB" w:rsidRPr="00C831B0" w:rsidRDefault="00A935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5154AB" w:rsidRPr="00C831B0" w:rsidRDefault="00A935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5154AB" w:rsidRPr="00C831B0" w:rsidRDefault="00A935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5154AB" w:rsidRPr="00C831B0" w:rsidRDefault="00A935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5154AB" w:rsidRPr="00C831B0" w:rsidRDefault="00A935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5154AB" w:rsidRPr="00C831B0" w:rsidRDefault="00A935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C831B0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5154AB" w:rsidRPr="00C831B0" w:rsidRDefault="00A935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5154AB" w:rsidRPr="00C831B0" w:rsidRDefault="00A935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22" w:name="_Toc103687219"/>
      <w:bookmarkEnd w:id="22"/>
    </w:p>
    <w:p w:rsidR="005154AB" w:rsidRPr="00C831B0" w:rsidRDefault="005154AB">
      <w:pPr>
        <w:spacing w:after="0"/>
        <w:ind w:left="120"/>
        <w:rPr>
          <w:lang w:val="ru-RU"/>
        </w:rPr>
      </w:pPr>
      <w:bookmarkStart w:id="23" w:name="_Toc137548646"/>
      <w:bookmarkEnd w:id="23"/>
    </w:p>
    <w:p w:rsidR="005154AB" w:rsidRPr="00C831B0" w:rsidRDefault="005154AB">
      <w:pPr>
        <w:spacing w:after="0" w:line="264" w:lineRule="auto"/>
        <w:ind w:left="120"/>
        <w:jc w:val="both"/>
        <w:rPr>
          <w:lang w:val="ru-RU"/>
        </w:rPr>
      </w:pPr>
    </w:p>
    <w:p w:rsidR="005154AB" w:rsidRPr="00C831B0" w:rsidRDefault="00A93566">
      <w:pPr>
        <w:spacing w:after="0" w:line="264" w:lineRule="auto"/>
        <w:ind w:left="120"/>
        <w:jc w:val="both"/>
        <w:rPr>
          <w:lang w:val="ru-RU"/>
        </w:rPr>
      </w:pPr>
      <w:r w:rsidRPr="00C831B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C831B0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831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154AB" w:rsidRPr="00C831B0" w:rsidRDefault="00A93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5154AB" w:rsidRPr="00C831B0" w:rsidRDefault="00A93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5154AB" w:rsidRPr="00C831B0" w:rsidRDefault="00A93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5154AB" w:rsidRPr="00C831B0" w:rsidRDefault="00A93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5154AB" w:rsidRPr="00C831B0" w:rsidRDefault="00A93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C831B0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5154AB" w:rsidRPr="00C831B0" w:rsidRDefault="00A93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5154AB" w:rsidRPr="00C831B0" w:rsidRDefault="00A93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5154AB" w:rsidRPr="00C831B0" w:rsidRDefault="00A93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5154AB" w:rsidRPr="00C831B0" w:rsidRDefault="00A93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5154AB" w:rsidRPr="00C831B0" w:rsidRDefault="00A93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5154AB" w:rsidRPr="00C831B0" w:rsidRDefault="00A93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C831B0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5154AB" w:rsidRPr="00C831B0" w:rsidRDefault="00A93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5154AB" w:rsidRPr="00C831B0" w:rsidRDefault="00A93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5154AB" w:rsidRPr="00C831B0" w:rsidRDefault="005154AB">
      <w:pPr>
        <w:spacing w:after="0"/>
        <w:ind w:left="120"/>
        <w:rPr>
          <w:lang w:val="ru-RU"/>
        </w:rPr>
      </w:pPr>
      <w:bookmarkStart w:id="25" w:name="_Toc137548647"/>
      <w:bookmarkEnd w:id="25"/>
    </w:p>
    <w:p w:rsidR="005154AB" w:rsidRPr="00C831B0" w:rsidRDefault="005154AB">
      <w:pPr>
        <w:spacing w:after="0" w:line="264" w:lineRule="auto"/>
        <w:ind w:left="120"/>
        <w:jc w:val="both"/>
        <w:rPr>
          <w:lang w:val="ru-RU"/>
        </w:rPr>
      </w:pPr>
    </w:p>
    <w:p w:rsidR="005154AB" w:rsidRPr="00C831B0" w:rsidRDefault="00A93566">
      <w:pPr>
        <w:spacing w:after="0" w:line="264" w:lineRule="auto"/>
        <w:ind w:left="120"/>
        <w:jc w:val="both"/>
        <w:rPr>
          <w:lang w:val="ru-RU"/>
        </w:rPr>
      </w:pPr>
      <w:r w:rsidRPr="00C831B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154AB" w:rsidRPr="00C831B0" w:rsidRDefault="00A93566">
      <w:pPr>
        <w:spacing w:after="0" w:line="264" w:lineRule="auto"/>
        <w:ind w:firstLine="600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831B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831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154AB" w:rsidRPr="00C831B0" w:rsidRDefault="00A935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5154AB" w:rsidRPr="00C831B0" w:rsidRDefault="00A935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5154AB" w:rsidRPr="00C831B0" w:rsidRDefault="00A935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5154AB" w:rsidRPr="00C831B0" w:rsidRDefault="00A935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5154AB" w:rsidRPr="00C831B0" w:rsidRDefault="00A935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5154AB" w:rsidRPr="00C831B0" w:rsidRDefault="00A935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5154AB" w:rsidRPr="00C831B0" w:rsidRDefault="00A935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C831B0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>;</w:t>
      </w:r>
    </w:p>
    <w:p w:rsidR="005154AB" w:rsidRPr="00C831B0" w:rsidRDefault="00A935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C831B0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5154AB" w:rsidRPr="00C831B0" w:rsidRDefault="00A935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5154AB" w:rsidRPr="00C831B0" w:rsidRDefault="00A935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5154AB" w:rsidRPr="00C831B0" w:rsidRDefault="00A935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C831B0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C831B0">
        <w:rPr>
          <w:rFonts w:ascii="Times New Roman" w:hAnsi="Times New Roman"/>
          <w:color w:val="000000"/>
          <w:sz w:val="28"/>
          <w:lang w:val="ru-RU"/>
        </w:rPr>
        <w:t>);</w:t>
      </w:r>
    </w:p>
    <w:p w:rsidR="005154AB" w:rsidRPr="00C831B0" w:rsidRDefault="00A935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154AB" w:rsidRPr="00C831B0" w:rsidRDefault="00A935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31B0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5154AB" w:rsidRPr="00C831B0" w:rsidRDefault="005154AB">
      <w:pPr>
        <w:rPr>
          <w:lang w:val="ru-RU"/>
        </w:rPr>
        <w:sectPr w:rsidR="005154AB" w:rsidRPr="00C831B0">
          <w:pgSz w:w="11906" w:h="16383"/>
          <w:pgMar w:top="1134" w:right="850" w:bottom="1134" w:left="1701" w:header="720" w:footer="720" w:gutter="0"/>
          <w:cols w:space="720"/>
        </w:sectPr>
      </w:pPr>
    </w:p>
    <w:p w:rsidR="005154AB" w:rsidRDefault="00A93566">
      <w:pPr>
        <w:spacing w:after="0"/>
        <w:ind w:left="120"/>
      </w:pPr>
      <w:bookmarkStart w:id="26" w:name="block-39872116"/>
      <w:bookmarkEnd w:id="14"/>
      <w:r w:rsidRPr="00C831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54AB" w:rsidRDefault="00A935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4256"/>
        <w:gridCol w:w="1477"/>
        <w:gridCol w:w="1841"/>
        <w:gridCol w:w="1910"/>
        <w:gridCol w:w="3496"/>
      </w:tblGrid>
      <w:tr w:rsidR="005154A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</w:tr>
      <w:tr w:rsidR="005154AB" w:rsidRPr="001E56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154AB" w:rsidRPr="001E56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1E56E8">
            <w:pPr>
              <w:spacing w:after="0"/>
              <w:ind w:left="135"/>
              <w:rPr>
                <w:lang w:val="ru-RU"/>
              </w:rPr>
            </w:pPr>
            <w:hyperlink r:id="rId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3566" w:rsidRPr="00C831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356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3566" w:rsidRPr="00C831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356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3566" w:rsidRPr="00C831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35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3566" w:rsidRPr="00C831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356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3566" w:rsidRPr="00C831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/9/1/Поле</w:t>
              </w:r>
            </w:hyperlink>
            <w:r w:rsidR="00A93566"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154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154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  <w:tr w:rsidR="005154AB" w:rsidRPr="001E56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154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  <w:tr w:rsidR="005154AB" w:rsidRPr="001E56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5154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</w:tbl>
    <w:p w:rsidR="005154AB" w:rsidRDefault="005154AB">
      <w:pPr>
        <w:sectPr w:rsidR="00515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4AB" w:rsidRDefault="00A935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4445"/>
        <w:gridCol w:w="1566"/>
        <w:gridCol w:w="1841"/>
        <w:gridCol w:w="1910"/>
        <w:gridCol w:w="3117"/>
      </w:tblGrid>
      <w:tr w:rsidR="005154A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</w:tr>
      <w:tr w:rsidR="005154AB" w:rsidRPr="001E56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154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154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https://resh.edu.ru/subject/9/2/е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154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  <w:tr w:rsidR="005154AB" w:rsidRPr="001E56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154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  <w:tr w:rsidR="005154AB" w:rsidRPr="001E56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5154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</w:tbl>
    <w:p w:rsidR="005154AB" w:rsidRDefault="005154AB">
      <w:pPr>
        <w:sectPr w:rsidR="00515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4AB" w:rsidRDefault="00A935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2540"/>
        <w:gridCol w:w="1065"/>
        <w:gridCol w:w="1841"/>
        <w:gridCol w:w="1910"/>
        <w:gridCol w:w="5845"/>
      </w:tblGrid>
      <w:tr w:rsidR="005154AB">
        <w:trPr>
          <w:trHeight w:val="144"/>
          <w:tblCellSpacing w:w="20" w:type="nil"/>
        </w:trPr>
        <w:tc>
          <w:tcPr>
            <w:tcW w:w="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</w:tr>
      <w:tr w:rsidR="005154AB" w:rsidRPr="001E56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154A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https://resh.edu.ru/subject/9/4/?ysclid=m138ofhrdh388729846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154A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https://resh.edu.ru/subject/9/4/?ysclid=m138ofhrdh388729846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https://resh.edu.ru/subject/9/4/?ysclid=m138ofhrdh388729846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https://resh.edu.ru/subject/9/4/?ysclid=m138ofhrdh388729846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154A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https://resh.edu.ru/subject/9/4/?ysclid=m138ofhrdh388729846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https://resh.edu.ru/subject/9/4/?ysclid=m138ofhrdh388729846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  <w:tr w:rsidR="005154AB" w:rsidRPr="001E56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154A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https://resh.edu.ru/subject/9/4/?ysclid=m138ofhrdh388729846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https://resh.edu.ru/subject/9/4/?ysclid=m138ofhrdh388729846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https://resh.edu.ru/subject/9/4/?ysclid=m138ofhrdh388729846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https://resh.edu.ru/subject/9/4/?ysclid=m138ofhrdh388729846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https://resh.edu.ru/subject/9/4/?ysclid=m138ofhrdh388729846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  <w:tr w:rsidR="005154AB" w:rsidRPr="001E56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5154A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https://resh.edu.ru/subject/9/4/?ysclid=m138ofhrdh388729846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</w:tbl>
    <w:p w:rsidR="005154AB" w:rsidRDefault="005154AB">
      <w:pPr>
        <w:sectPr w:rsidR="00515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4AB" w:rsidRDefault="00A935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2593"/>
        <w:gridCol w:w="1018"/>
        <w:gridCol w:w="1841"/>
        <w:gridCol w:w="1910"/>
        <w:gridCol w:w="5906"/>
      </w:tblGrid>
      <w:tr w:rsidR="005154AB">
        <w:trPr>
          <w:trHeight w:val="144"/>
          <w:tblCellSpacing w:w="20" w:type="nil"/>
        </w:trPr>
        <w:tc>
          <w:tcPr>
            <w:tcW w:w="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</w:tr>
      <w:tr w:rsidR="005154AB" w:rsidRPr="001E56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154AB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https://resh.edu.ru/subject/9/4/?ysclid=m138ofhrdh388729846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https://interneturok.ru/subject/fizkultura/class/4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154AB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4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https://interneturok.ru/subject/fizkultura/class/4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https://resh.edu.ru/subject/9/4/?ysclid=m138v7k93a228148701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4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https://resh.edu.ru/subject/lesson/6188/conspect/194631/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154AB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4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https://infourok.ru/uprazhneniya-dlya-profilaktiki-narusheniya-osanki-i-snizheniya-massytela-7193074.html?ysclid=m138wxyepi6149051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https://resh.edu.ru/subject/lesson/6013/conspect/226209/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организма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4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https://resh.edu.ru/subject/lesson/6187/conspect/279145/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https://uchitelya.com/okruzhayuschiy-mir/160881-</w:t>
              </w:r>
              <w:r w:rsidR="00A935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prezentaciya-zakalivanie-eto-vazhno-4-klass.html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https://videouroki.net/razrabotki/eliektronnyi-obrazovatiel-nyi-riesurs-po-tiemie-zakalivaniie.html?ysclid=m139057p9d683680685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  <w:tr w:rsidR="005154AB" w:rsidRPr="001E56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154AB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4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https://interneturok.ru/subject/fizkultura/class/4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https://resh.edu.ru/subject/lesson/4601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5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https://interneturok.ru/subject/fizkultura/class/4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5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https://interneturok.ru/subject/fizkultura/class/4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5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https://urok.1sept.ru/articles/417724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https://uchitelya.com/fizkultura/201362-sbornik-podvizhnyh-igr-1-4-klassov.html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A93566">
                <w:rPr>
                  <w:rFonts w:ascii="Times New Roman" w:hAnsi="Times New Roman"/>
                  <w:color w:val="0000FF"/>
                  <w:u w:val="single"/>
                </w:rPr>
                <w:t xml:space="preserve">https://kopilkaurokov.ru/fizkultura/page=2?class=4 count=100 </w:t>
              </w:r>
              <w:proofErr w:type="spellStart"/>
              <w:r w:rsidR="00A93566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="00A93566">
                <w:rPr>
                  <w:rFonts w:ascii="Times New Roman" w:hAnsi="Times New Roman"/>
                  <w:color w:val="0000FF"/>
                  <w:u w:val="single"/>
                </w:rPr>
                <w:t>=m1397avbmv384629403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  <w:tr w:rsidR="005154AB" w:rsidRPr="001E56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C831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5154AB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5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https://kopilkaurokov.ru/fizkultura/uroki/</w:t>
              </w:r>
            </w:hyperlink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</w:tbl>
    <w:p w:rsidR="005154AB" w:rsidRDefault="005154AB">
      <w:pPr>
        <w:sectPr w:rsidR="00515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4AB" w:rsidRDefault="005154AB">
      <w:pPr>
        <w:sectPr w:rsidR="00515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4AB" w:rsidRDefault="00A93566">
      <w:pPr>
        <w:spacing w:after="0"/>
        <w:ind w:left="120"/>
      </w:pPr>
      <w:bookmarkStart w:id="27" w:name="block-3987211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54AB" w:rsidRDefault="00A935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1825"/>
        <w:gridCol w:w="818"/>
        <w:gridCol w:w="1558"/>
        <w:gridCol w:w="1615"/>
        <w:gridCol w:w="1213"/>
        <w:gridCol w:w="4509"/>
        <w:gridCol w:w="1897"/>
      </w:tblGrid>
      <w:tr w:rsidR="005154AB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2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6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6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6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6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6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ток в режиме дня школьника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6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6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6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6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6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команды на уроках физической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7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7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7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7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7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стоя на гимнастической скамье, поднимание туловища из положения лежа на спине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7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7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7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7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7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8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8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8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8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8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8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8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скользящим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шагом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8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8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8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9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9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9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9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9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9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м и 30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9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9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9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9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Метание теннисного мяча в цель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0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0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0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0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места толчком двумя ногами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0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0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0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0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0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организация и проведение подвижных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0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1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1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1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1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1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1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1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1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1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1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2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«Пингвины с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мячом»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2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2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2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</w:tbl>
    <w:p w:rsidR="005154AB" w:rsidRDefault="005154AB">
      <w:pPr>
        <w:sectPr w:rsidR="00515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4AB" w:rsidRDefault="00A935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2254"/>
        <w:gridCol w:w="926"/>
        <w:gridCol w:w="1796"/>
        <w:gridCol w:w="1863"/>
        <w:gridCol w:w="1390"/>
        <w:gridCol w:w="2943"/>
        <w:gridCol w:w="2195"/>
      </w:tblGrid>
      <w:tr w:rsidR="005154AB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2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Олимпийских игр Современные Олимпийские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2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развитие, самостоятельное выполнение комплекса упражнений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2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культуре,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2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2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2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3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3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3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3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3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3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3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3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3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3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Наклон вперед из </w:t>
            </w:r>
            <w:proofErr w:type="gramStart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4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4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4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4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4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4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4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4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4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4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5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5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5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5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5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5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5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5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5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5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6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  <w:r w:rsidR="00A935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6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6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6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6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6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6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6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6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6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7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7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баскетбола: мяч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среднему и мяч соседу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7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7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7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7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7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7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7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7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8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8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8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8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8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8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8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правил и техники выполнения испытаний (тестов) 2 ступени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8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8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</w:tbl>
    <w:p w:rsidR="005154AB" w:rsidRDefault="005154AB">
      <w:pPr>
        <w:sectPr w:rsidR="00515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4AB" w:rsidRDefault="00A935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2000"/>
        <w:gridCol w:w="808"/>
        <w:gridCol w:w="1536"/>
        <w:gridCol w:w="1593"/>
        <w:gridCol w:w="1196"/>
        <w:gridCol w:w="4439"/>
        <w:gridCol w:w="1870"/>
      </w:tblGrid>
      <w:tr w:rsidR="005154AB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2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8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9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9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9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9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индивидуального графика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занятий по развитию физических качеств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9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9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9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9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9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19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0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0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0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0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0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</w:t>
              </w:r>
              <w:r w:rsidR="00A935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0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0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0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0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0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Подтягивание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низкой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девочки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1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1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1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1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 и техники выполнения норматива комплекса ГТО. Наклон вперед из </w:t>
            </w:r>
            <w:proofErr w:type="gramStart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1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</w:t>
              </w:r>
              <w:r w:rsidR="00A935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1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1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1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1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1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2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2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2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2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переступания в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2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2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2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2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2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2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3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</w:t>
              </w:r>
              <w:r w:rsidR="00A935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3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3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владения баскетбольным мячом. Повторение правил игры в мини-баскетбол.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3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упражнений в жонглировании баскетбольным мячом. Учебная игра в мини-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баскетбол.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3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владения баскетбольным мячом. Учебная игра в мини-баскетбол.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3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верхней передачи мяча над собой и в парах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3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навыков нижней передачи мяча.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3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Верхняя и нижняя передачи мяча в парах, в кругу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3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навыков нижней прямой подачей мяча.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3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4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игры в «Пионербол».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4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4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4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4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4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4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передача мяча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руками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4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4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4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5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5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5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5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 с приемами футбола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5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</w:t>
              </w:r>
              <w:r w:rsidR="00A935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Резерв 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5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Резерв 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5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</w:tbl>
    <w:p w:rsidR="005154AB" w:rsidRDefault="005154AB">
      <w:pPr>
        <w:sectPr w:rsidR="00515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4AB" w:rsidRDefault="00A935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1674"/>
        <w:gridCol w:w="695"/>
        <w:gridCol w:w="1285"/>
        <w:gridCol w:w="1331"/>
        <w:gridCol w:w="1009"/>
        <w:gridCol w:w="5967"/>
        <w:gridCol w:w="1555"/>
      </w:tblGrid>
      <w:tr w:rsidR="005154AB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4AB" w:rsidRDefault="00515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4AB" w:rsidRDefault="005154AB"/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5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https://resh.edu.ru/subject/lesson/3593/conspect/194574/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5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https://urok.1sept.ru/articles/660590?ysclid=m14o1wq4ah369123189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https://infourok.ru/sportivnie-igri-narodov-mira-klass-2270953.html?ysclid=m14o1yk5bc680687154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6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6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https://resh.edu.ru/subject/lesson/6185/conspect/224374/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6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https://uchitelya.com/fizkultura/7213-konspekt-uroka-dlya-4-klassa-vliyanie-fizicheskoy-nagruzki-na-detskiy-organizm.html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6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https://infourok.ru/profilaktika_travmatizma._pervaya_pomosch_na_uroke_fizicheskoy_kultury.-389030.htm?ysclid=m14ogqliqg54020027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https://resh.edu.ru/subject/lesson/6188/conspect/194631/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6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https://infourok.ru/uprazhneniya-dlya-profilaktiki-narusheniya-osanki-i-snizheniya-massy-tela-7193074.html?ysclid=m14ojfukog280980571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6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https://resh.edu.ru/subject/lesson/6187/conspect/279145/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https://infourok.ru/konspekt-uroka-po-okruzhayuschemu-miru-v-klasse-tema-uroka-pravila-zakalivaniya-</w:t>
              </w:r>
              <w:r w:rsidR="00A935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3149726.html?ysclid=m14ol2id6229643830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6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https://nsportal.ru/nachalnaya-shkola/fizkultura/2021/09/03/profilaktika-travm-na-urokah-fizkultury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упражнения, Бег на короткие дистанции 30 метров.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6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https://infourok.ru/plan-konspekt-uroka-fizicheskoj-kultury-v-4b-klasse-beg-30m-estafetnyj-beg-podvizhnye-igry-5754512.html?ysclid=m14ood53az128006684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7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https://urok.1sept.ru/articles/692246?ysclid=m14opvn4qu248707347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https://www.gto.ru/recomendations/56eacbb1b5cf1c28018b4575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7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https://uchitelya.com/fizkultura/190141-prezentaciya-metanie-malogo-myacha-v-4-klasse.html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https://infourok.ru/konspekt-uroka-po-fizicheskoj-kulture-lyogkaya-atletika-metanie-malogo-myacha-na-dalnost-4-klass-5295975.html?ysclid=m14or3hblh287906303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150 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7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https://infourok.ru/metanie-myacha-vesom-150-gramm-6756518.html?ysclid=m14otp9edm14267684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https://gto.ru/recomendations/5b8ff162b5cf1c787e8b456d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длину с 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7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https://infourok.ru/prezentaciya-otkritogo-uroka-po-legkaya-atletika-prizhki-v-dlinu-s-razbega-klass-1911766.html?ysclid=m14ow2ep4g444296725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https://urok.1sept.ru/articles/690892?ysclid=m14ow4qiar268756520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7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https://infourok.ru/plan-konspekt-otkrytogo-uroka-po-fizicheskoj-kulture-v-4-klasse-gto-put-k-zdorovyu-5785066.html?ysclid=m14p12saxs431339909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https://www.gto.ru/recomendations/56ead160b5cf1c2d018b456a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при выполнении гимнастических и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8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https://resh.edu.ru/subject/lesson/6188/conspect/194631/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8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https://infourok.ru/konspekt-uroka-po-fizkulture-na-temu-akrobaticheskaya-kombinaciya-887989.html?ysclid=m14p32ho25454878159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8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https://uchitelya.com/fizkultura/79233-konspekt-uroka-obuchenie-tehnike-vypolneniya-akrobaticheskoy-kombinacii-4-klass.html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8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https://gto.ru/recomendations/56eacdb5b5cf1c1f018b456f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Поднимание туловища из </w:t>
            </w:r>
            <w:proofErr w:type="gramStart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8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https://user.gto.ru/recomendations/56eacedcb5cf1c1c018b4572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8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https://resh.edu.ru/subject/lesson/4627/conspect/224791/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8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https://nsportal.ru/nachalnaya-shkola/fizkultura/2020/06/24/opornyy-pryzhok-obuchenie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8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https://nsportal.ru/nachalnaya-shkola/fizkultura/2020/06/24/opornyy-pryzhok-obuchenie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8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https://nsportal.ru/nachalnaya-shkola/fizkultura/2019/02/19/visy-i-upory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8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https://www.gto.ru/recomendations/56ead0b7b5cf1c4a018b4567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9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https://www.gto.ru/recomendations/56ead253b5cf1c2d018b456c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9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https://resh.edu.ru/subject/lesson/5165/conspect/89176/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9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https://infourok.ru/tehnologicheskaya-karta-zanyatiya-letka-enka-otrabotka-osnovnyh-soedinenij-6785148.html?ysclid=m14pismmk4673661025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https://yandex.ru/video/preview/18259228341270062007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9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https://infourok.ru/prezentaciya-po-fizicheskoy-kulture-na-temu-tehnika-bezopasnosti-na-lizhnoy-podgotovke-v-nachalnoy-shkole-klass-1267842.html?ysclid=m14povd9py822070030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9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https://resh.edu.ru/subject/lesson/5169/main/195703/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https://infourok.ru/tehnologicheskaya-karta-uroka-fizicheskoy-kulturi-na-temu-odnovremenniy-odnoshazhniy-hod-klass-3204021.html?ysclid=m14pqqst4i416340530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9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https://nsportal.ru/shkola/fizkultura-i-sport/library/2019/05/17/konspekt-uroka-na-temu-odnovremenno-odnoshazhnyy-hod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2024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9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https://multiurok.ru/files/prezentatsiia-po-fizicheskoi-kulture-na-temu-lyz-1.html?ysclid=m14prio0a0459625316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29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https://infourok.ru/lizhnaya-podgotovka-imitaciya-lizhnih-hodov-klass-3703659.html?ysclid=m14psdov7p453210801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https://multiurok.ru/files/otkrytyi-urok-lyzhnaia-podghotovka-3.html?ysclid=m14psgl5qn575654379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0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https://infourok.ru/urok-klass-2433828.html?ysclid=m14ptg48yj541342179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0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https://infourok.ru/urok-klass-2433828.html?ysclid=m14ptg48yj541342179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ие на лыжах одновременным одношажным ходом с небольшого склона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0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https://infourok.ru/urok-klass-</w:t>
              </w:r>
              <w:r w:rsidR="00A935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2433828.html?ysclid=m14ptg48yj541342179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0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https://infourok.ru/plan-konspekt-uroka-fizicheskoj-kultury-dlya-4-klassa-lyzhnaya-podgotovka-tema-uroka-obuchenie-tehnike-odnovremennogo-odnoshazhn-6985832.html?ysclid=m14pur2x9z966564907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0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https://www.gto.ru/recomendations/5b8ff7ccb5cf1c2c2d8b4573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травматизма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занятиях подвижными играми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0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https://infourok.ru/prezentaciya-po-fizicheskoj-kulture-na-temu-obshie-trebovaniya-bezopasnosti-na-urokah-pri-zanyatii-podvizhnymi-igrami-1-4-klass-5676654.html?ysclid=m14pw2imx0284748824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0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https://solncesvet.ru/opublikovannyie-materialyi/konspekt-uroka--podvijnye-igry-4-klass.13206509873/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0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https://uchitelya.com/fizkultura/76569-igra-podvizhnaya-cel-3-4-klass.html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0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https://nsportal.ru/nachalnaya-shkola/fizkultura/2024/06/11/konspekt-uroka-4-klass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Игровые упражнения по совершенствованию двигательных навыков. Техника выполнения наклон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вперед из положения стоя.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1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https://infourok.ru/konspekt-uroka-dlya-uchashihsya-4-klassa-po-fizicheskoj-kulture-igrovye-uprazhneniya-4897939.html?ysclid=m14q0qtakg441364292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https://gto.ru/recomendations/56eacdb5b5cf1c1f018b456f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1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https://infourok.ru/plan-konspekt-podvizhnye-igry-estafety-4-klass-4623070.html?ysclid=m14q1qxtwz479674350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из игры волейбол, Эстафеты с элементами пионербола, волейбола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1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https://multiurok.ru/files/konspekt-po-fizicheskoi-kulture-4.html?ysclid=m14q31cmmp19301089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из игры волейбол. Бег до 3 мин.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1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https://infourok.ru/konspekt-uroka-fizicheskoj-kultury-igra-v-pionerbol-4-klass-6315518.html?ysclid=m14q4g5x9q761000747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Бег до 6 минут. Изучение игры «пионербол»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1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https://infourok.ru/konspekt-uroka-fizicheskoj-kultury-na-temu-pionerbol-4-klass-6286424.html?ysclid=m14q55iu4348617384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игры волейбол, пионербола. ПИ «Брось и попади», «Сумей принять»;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1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https://urok.1sept.ru/articles/533057?ysclid=m14qu68cx89834</w:t>
              </w:r>
              <w:r w:rsidR="00A935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0486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1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https://resh.edu.ru/subject/lesson/5322/conspect/?ysclid=m14qjmjg62972826535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Эстафеты с изучением техники выполнения ведения и передачей мяча.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1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https://infourok.ru/veselie-starti-shkola-myacha-3741964.html?ysclid=m14qrqphf3429805559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из игры баскетбол. ПИ «Охотники и утки», «Летает – не летает»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1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https://infourok.ru/konspekt-uroka-po-fizicheskoj-kulture-4-klass-4350640.html?ysclid=m14qsefc72799612767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передачам и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ловле мяча в парах.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2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https://infourok.ru/zakreplenie-tehniki-izuchaemih-igrovih-priyomov-izuchenie-lovli-i-peredachi-myacha-na-meste-</w:t>
              </w:r>
              <w:r w:rsidR="00A935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podvizhnaya-igra-ohotniki-i-utki-oru-1638454.html?ysclid=m14ql8cawa464913043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из игры баскетбол. ПИ «Выстрел в небо» с малыми и большими мячами.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2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https://infourok.ru/igra-v-mini-basketbol-igra-vystrel-v-nebo-5106335.html?ysclid=m14qkf6bpb616692861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баскетбольных </w:t>
            </w:r>
            <w:proofErr w:type="gramStart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упражнениях</w:t>
            </w:r>
            <w:proofErr w:type="gramEnd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мячом в парах. Подвижные игры и эстафеты с элементами баскетбола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2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https://nsportal.ru/shkola/fizkultura-i-sport/library/2015/04/04/igry-i-estafety-basketbol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«Эстафета с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ведением футбольного мяча»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2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https://infourok.ru/konspekt-uroka-estafeta-s-vedeniem-futbolnogo-myacha-7168667.html?ysclid=m14qn564fe35244540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из игры футбол. ПИ «Точная передача», «Попади в ворота».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2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https://infourok.ru/obuchenie-tehnike-igri-v-futbol-2654148.html?ysclid=m14qnt5syl745593692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из игры футбол. Разучивание игры «Гонка мячей»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2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https://infourok.ru/plan-konspekt-gonka-myachej-vedenie-myacha-parami-5814878.html?ysclid=m14qosiejz278582564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техники вождения стопы по дуге с остановками по сигналу и между стойками с обводкой.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2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https://infourok.ru/tehnologicheskaya-karta-uroka-vedenie-myacha-raznimi-sposobami-s-ostanovkami-po-signalu-3375372.html?ysclid=m14qpg4qw3170131043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умению останавлива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ть катящийся мяч внутренней частью стопы.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вратаря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2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https://infourok.ru/urok-obuchenie-tehnike-ostanovke-katyashegosya-myacha-vnutrennej-storonoj-stopy-i-podoshvoj-5635529.html?ysclid=m14qqeoiot14158370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https://infourok.ru/pravila-igry-futbolnyj-bilyard-4547880.html?ysclid=m14qqbp1wy880811331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упражнения. Техника высокого и низкого старта. Техника финиширования. </w:t>
            </w:r>
            <w:proofErr w:type="gramStart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/И «Третий лишний»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2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https://multiurok.ru/files/konspekt-uroka-po-fizicheskoi-kulture-testirovanie.html?ysclid=m14qi0i2zt494663221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упражнения. Понятия: эстафета. Команды «старт»</w:t>
            </w:r>
            <w:proofErr w:type="gramStart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gramStart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gramEnd"/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иниш».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Тестирование челночного бега 3х10м.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30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https://yandex.ru/video/preview/17015368326750653258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ТБ. Метание малого мяча с места и разбега.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31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https://multiurok.ru/files/prezentatsiia-metanie-malogo-miacha-1-4-klassy.html?ysclid=m14qg7wvqx829668786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упражнения. Тестирование метания малого мяча на дальность. </w:t>
            </w:r>
            <w:r>
              <w:rPr>
                <w:rFonts w:ascii="Times New Roman" w:hAnsi="Times New Roman"/>
                <w:color w:val="000000"/>
                <w:sz w:val="24"/>
              </w:rPr>
              <w:t>П/И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Вышибалы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32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https://multiurok.ru/index.php/files/uchebnoe-zaniatie-7.html?ysclid=m14qeyqrgo372950746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бега на длинные дистанции.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33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https://multiurok.ru/files/prezentatsiia-beg-na-dlinnye-distantsii-1-4-klassy.html?ysclid=m14qdsm5l2346380229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34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https://www.gto.ru/files/proto/pdf/23.pdf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https://www.gto.ru/recomendations/59141be2b5cf1cef7e8b4567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36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https://www.gto.ru/files/proto/pdf/23.pdf</w:t>
              </w:r>
            </w:hyperlink>
            <w:r w:rsidR="00A93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https://yandex.ru/video/preview/15434805188511199419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38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https://infourok.ru/plan-konspekt-otkrytogo-uroka-po-fizicheskoj-kulture-v-4-klasse-gto-put-k-zdorovyu-5785066.html?ysclid=m14oy6cqpt989303928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</w:t>
            </w: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ЗОЖ, с соблюдением правил и техники выполнения испытаний (тестов) 3 ступени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154AB" w:rsidRDefault="001E56E8">
            <w:pPr>
              <w:spacing w:after="0"/>
              <w:ind w:left="135"/>
            </w:pPr>
            <w:hyperlink r:id="rId339">
              <w:r w:rsidR="00A93566">
                <w:rPr>
                  <w:rFonts w:ascii="Times New Roman" w:hAnsi="Times New Roman"/>
                  <w:color w:val="0000FF"/>
                  <w:u w:val="single"/>
                </w:rPr>
                <w:t>https://nsportal.ru/nachalnaya-shkola/fizkultura/2016/12/21/urok-estafeta-po-normam-gto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4AB" w:rsidRDefault="005154AB">
            <w:pPr>
              <w:spacing w:after="0"/>
              <w:ind w:left="135"/>
            </w:pPr>
          </w:p>
        </w:tc>
      </w:tr>
      <w:tr w:rsidR="0051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4AB" w:rsidRPr="00C831B0" w:rsidRDefault="00A93566">
            <w:pPr>
              <w:spacing w:after="0"/>
              <w:ind w:left="135"/>
              <w:rPr>
                <w:lang w:val="ru-RU"/>
              </w:rPr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 w:rsidRPr="00C83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54AB" w:rsidRDefault="00A9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4AB" w:rsidRDefault="005154AB"/>
        </w:tc>
      </w:tr>
    </w:tbl>
    <w:p w:rsidR="005154AB" w:rsidRDefault="005154AB">
      <w:pPr>
        <w:sectPr w:rsidR="00515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4AB" w:rsidRDefault="005154AB">
      <w:pPr>
        <w:sectPr w:rsidR="00515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4AB" w:rsidRDefault="00A93566">
      <w:pPr>
        <w:spacing w:after="0"/>
        <w:ind w:left="120"/>
      </w:pPr>
      <w:bookmarkStart w:id="28" w:name="block-3987211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54AB" w:rsidRDefault="00A935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54AB" w:rsidRPr="00C831B0" w:rsidRDefault="00A93566">
      <w:pPr>
        <w:spacing w:after="0" w:line="480" w:lineRule="auto"/>
        <w:ind w:left="120"/>
        <w:rPr>
          <w:lang w:val="ru-RU"/>
        </w:rPr>
      </w:pP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r w:rsidRPr="00C831B0">
        <w:rPr>
          <w:sz w:val="28"/>
          <w:lang w:val="ru-RU"/>
        </w:rPr>
        <w:br/>
      </w:r>
      <w:bookmarkStart w:id="29" w:name="f056fd23-2f41-4129-8da1-d467aa21439d"/>
      <w:r w:rsidRPr="00C831B0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4-й класс: учебник; 5-е издание, переработанное, 4 класс/ Матвеев А.П., Акционерное общество «Издательство «Просвещение»</w:t>
      </w:r>
      <w:bookmarkEnd w:id="29"/>
      <w:proofErr w:type="gramEnd"/>
    </w:p>
    <w:p w:rsidR="005154AB" w:rsidRPr="00C831B0" w:rsidRDefault="005154AB">
      <w:pPr>
        <w:spacing w:after="0" w:line="480" w:lineRule="auto"/>
        <w:ind w:left="120"/>
        <w:rPr>
          <w:lang w:val="ru-RU"/>
        </w:rPr>
      </w:pPr>
    </w:p>
    <w:p w:rsidR="005154AB" w:rsidRPr="00C831B0" w:rsidRDefault="005154AB">
      <w:pPr>
        <w:spacing w:after="0"/>
        <w:ind w:left="120"/>
        <w:rPr>
          <w:lang w:val="ru-RU"/>
        </w:rPr>
      </w:pPr>
    </w:p>
    <w:p w:rsidR="005154AB" w:rsidRPr="00C831B0" w:rsidRDefault="00A93566">
      <w:pPr>
        <w:spacing w:after="0" w:line="480" w:lineRule="auto"/>
        <w:ind w:left="120"/>
        <w:rPr>
          <w:lang w:val="ru-RU"/>
        </w:rPr>
      </w:pPr>
      <w:r w:rsidRPr="00C831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54AB" w:rsidRPr="00C831B0" w:rsidRDefault="00A93566">
      <w:pPr>
        <w:spacing w:after="0" w:line="480" w:lineRule="auto"/>
        <w:ind w:left="120"/>
        <w:rPr>
          <w:lang w:val="ru-RU"/>
        </w:rPr>
      </w:pPr>
      <w:proofErr w:type="gramStart"/>
      <w:r w:rsidRPr="00C831B0">
        <w:rPr>
          <w:rFonts w:ascii="Times New Roman" w:hAnsi="Times New Roman"/>
          <w:color w:val="000000"/>
          <w:sz w:val="28"/>
          <w:lang w:val="ru-RU"/>
        </w:rPr>
        <w:t>Физическая культура, 1-4 класс/Матвеев А.П., Акционерное общество «Издательство</w:t>
      </w:r>
      <w:r w:rsidRPr="00C831B0">
        <w:rPr>
          <w:sz w:val="28"/>
          <w:lang w:val="ru-RU"/>
        </w:rPr>
        <w:br/>
      </w:r>
      <w:r w:rsidRPr="00C831B0">
        <w:rPr>
          <w:rFonts w:ascii="Times New Roman" w:hAnsi="Times New Roman"/>
          <w:color w:val="000000"/>
          <w:sz w:val="28"/>
          <w:lang w:val="ru-RU"/>
        </w:rPr>
        <w:t xml:space="preserve"> «Просвещение»;</w:t>
      </w:r>
      <w:r w:rsidRPr="00C831B0">
        <w:rPr>
          <w:sz w:val="28"/>
          <w:lang w:val="ru-RU"/>
        </w:rPr>
        <w:br/>
      </w:r>
      <w:r w:rsidRPr="00C831B0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1-4 класс/ Петрова Т.В., Копылов Ю.А., Полянская Н.В. и другие,</w:t>
      </w:r>
      <w:r w:rsidRPr="00C831B0">
        <w:rPr>
          <w:sz w:val="28"/>
          <w:lang w:val="ru-RU"/>
        </w:rPr>
        <w:br/>
      </w:r>
      <w:r w:rsidRPr="00C831B0">
        <w:rPr>
          <w:rFonts w:ascii="Times New Roman" w:hAnsi="Times New Roman"/>
          <w:color w:val="000000"/>
          <w:sz w:val="28"/>
          <w:lang w:val="ru-RU"/>
        </w:rPr>
        <w:t xml:space="preserve"> Общество с ограниченной ответственностью «Издательский центр ВЕНТАНА-ГРАФ»;</w:t>
      </w:r>
      <w:r w:rsidRPr="00C831B0">
        <w:rPr>
          <w:sz w:val="28"/>
          <w:lang w:val="ru-RU"/>
        </w:rPr>
        <w:br/>
      </w:r>
      <w:r w:rsidRPr="00C831B0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Просвещение»;</w:t>
      </w:r>
      <w:r w:rsidRPr="00C831B0">
        <w:rPr>
          <w:sz w:val="28"/>
          <w:lang w:val="ru-RU"/>
        </w:rPr>
        <w:br/>
      </w:r>
      <w:r w:rsidRPr="00C831B0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1-4 класс/Гурьев С.В.; под редакцией </w:t>
      </w:r>
      <w:proofErr w:type="spellStart"/>
      <w:r w:rsidRPr="00C831B0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М.Я., ООО</w:t>
      </w:r>
      <w:r w:rsidRPr="00C831B0">
        <w:rPr>
          <w:sz w:val="28"/>
          <w:lang w:val="ru-RU"/>
        </w:rPr>
        <w:br/>
      </w:r>
      <w:r w:rsidRPr="00C831B0">
        <w:rPr>
          <w:rFonts w:ascii="Times New Roman" w:hAnsi="Times New Roman"/>
          <w:color w:val="000000"/>
          <w:sz w:val="28"/>
          <w:lang w:val="ru-RU"/>
        </w:rPr>
        <w:t xml:space="preserve"> «Русское слово-учебник»;</w:t>
      </w:r>
      <w:proofErr w:type="gramEnd"/>
      <w:r w:rsidRPr="00C831B0">
        <w:rPr>
          <w:sz w:val="28"/>
          <w:lang w:val="ru-RU"/>
        </w:rPr>
        <w:br/>
      </w:r>
      <w:r w:rsidRPr="00C831B0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культура. 1-4 класс/</w:t>
      </w:r>
      <w:proofErr w:type="spellStart"/>
      <w:r w:rsidRPr="00C831B0">
        <w:rPr>
          <w:rFonts w:ascii="Times New Roman" w:hAnsi="Times New Roman"/>
          <w:color w:val="000000"/>
          <w:sz w:val="28"/>
          <w:lang w:val="ru-RU"/>
        </w:rPr>
        <w:t>Виленский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М.Я., </w:t>
      </w:r>
      <w:proofErr w:type="spellStart"/>
      <w:r w:rsidRPr="00C831B0">
        <w:rPr>
          <w:rFonts w:ascii="Times New Roman" w:hAnsi="Times New Roman"/>
          <w:color w:val="000000"/>
          <w:sz w:val="28"/>
          <w:lang w:val="ru-RU"/>
        </w:rPr>
        <w:t>Туревский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И.М., </w:t>
      </w:r>
      <w:proofErr w:type="spellStart"/>
      <w:r w:rsidRPr="00C831B0">
        <w:rPr>
          <w:rFonts w:ascii="Times New Roman" w:hAnsi="Times New Roman"/>
          <w:color w:val="000000"/>
          <w:sz w:val="28"/>
          <w:lang w:val="ru-RU"/>
        </w:rPr>
        <w:t>Торочкова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Т.Ю. и</w:t>
      </w:r>
      <w:r w:rsidRPr="00C831B0">
        <w:rPr>
          <w:sz w:val="28"/>
          <w:lang w:val="ru-RU"/>
        </w:rPr>
        <w:br/>
      </w:r>
      <w:r w:rsidRPr="00C831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другие; под редакцией </w:t>
      </w:r>
      <w:proofErr w:type="spellStart"/>
      <w:r w:rsidRPr="00C831B0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М.Я., Акционерное общество «Издательство</w:t>
      </w:r>
      <w:r w:rsidRPr="00C831B0">
        <w:rPr>
          <w:sz w:val="28"/>
          <w:lang w:val="ru-RU"/>
        </w:rPr>
        <w:br/>
      </w:r>
      <w:bookmarkStart w:id="30" w:name="ce666534-2f9f-48e1-9f7c-2e635e3b9ede"/>
      <w:r w:rsidRPr="00C831B0">
        <w:rPr>
          <w:rFonts w:ascii="Times New Roman" w:hAnsi="Times New Roman"/>
          <w:color w:val="000000"/>
          <w:sz w:val="28"/>
          <w:lang w:val="ru-RU"/>
        </w:rPr>
        <w:t xml:space="preserve"> «Просвещение»;</w:t>
      </w:r>
      <w:bookmarkEnd w:id="30"/>
    </w:p>
    <w:p w:rsidR="005154AB" w:rsidRPr="00C831B0" w:rsidRDefault="005154AB">
      <w:pPr>
        <w:spacing w:after="0"/>
        <w:ind w:left="120"/>
        <w:rPr>
          <w:lang w:val="ru-RU"/>
        </w:rPr>
      </w:pPr>
    </w:p>
    <w:p w:rsidR="005154AB" w:rsidRPr="00C831B0" w:rsidRDefault="00A93566">
      <w:pPr>
        <w:spacing w:after="0" w:line="480" w:lineRule="auto"/>
        <w:ind w:left="120"/>
        <w:rPr>
          <w:lang w:val="ru-RU"/>
        </w:rPr>
      </w:pPr>
      <w:r w:rsidRPr="00C831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54AB" w:rsidRPr="00C831B0" w:rsidRDefault="00A9356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C831B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C831B0">
        <w:rPr>
          <w:sz w:val="28"/>
          <w:lang w:val="ru-RU"/>
        </w:rPr>
        <w:br/>
      </w:r>
      <w:r w:rsidRPr="00C831B0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| ВФСК ГТО (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>)</w:t>
      </w:r>
      <w:r w:rsidRPr="00C831B0">
        <w:rPr>
          <w:sz w:val="28"/>
          <w:lang w:val="ru-RU"/>
        </w:rPr>
        <w:br/>
      </w:r>
      <w:r w:rsidRPr="00C831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831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831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831B0">
        <w:rPr>
          <w:sz w:val="28"/>
          <w:lang w:val="ru-RU"/>
        </w:rPr>
        <w:br/>
      </w:r>
      <w:r w:rsidRPr="00C831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831B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831B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>Физическая</w:t>
      </w:r>
      <w:r w:rsidRPr="00C831B0">
        <w:rPr>
          <w:sz w:val="28"/>
          <w:lang w:val="ru-RU"/>
        </w:rPr>
        <w:br/>
      </w:r>
      <w:r w:rsidRPr="00C831B0">
        <w:rPr>
          <w:rFonts w:ascii="Times New Roman" w:hAnsi="Times New Roman"/>
          <w:color w:val="000000"/>
          <w:sz w:val="28"/>
          <w:lang w:val="ru-RU"/>
        </w:rPr>
        <w:t xml:space="preserve"> культура</w:t>
      </w:r>
      <w:r w:rsidRPr="00C831B0">
        <w:rPr>
          <w:sz w:val="28"/>
          <w:lang w:val="ru-RU"/>
        </w:rPr>
        <w:br/>
      </w:r>
      <w:bookmarkStart w:id="31" w:name="9a54c4b8-b2ef-4fc1-87b1-da44b5d58279"/>
      <w:r w:rsidRPr="00C831B0"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 (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831B0">
        <w:rPr>
          <w:rFonts w:ascii="Times New Roman" w:hAnsi="Times New Roman"/>
          <w:color w:val="000000"/>
          <w:sz w:val="28"/>
          <w:lang w:val="ru-RU"/>
        </w:rPr>
        <w:t>)</w:t>
      </w:r>
      <w:bookmarkEnd w:id="31"/>
    </w:p>
    <w:p w:rsidR="005154AB" w:rsidRPr="00C831B0" w:rsidRDefault="005154AB">
      <w:pPr>
        <w:rPr>
          <w:lang w:val="ru-RU"/>
        </w:rPr>
        <w:sectPr w:rsidR="005154AB" w:rsidRPr="00C831B0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A93566" w:rsidRPr="00C831B0" w:rsidRDefault="00A93566">
      <w:pPr>
        <w:rPr>
          <w:lang w:val="ru-RU"/>
        </w:rPr>
      </w:pPr>
    </w:p>
    <w:sectPr w:rsidR="00A93566" w:rsidRPr="00C831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899"/>
    <w:multiLevelType w:val="multilevel"/>
    <w:tmpl w:val="DA8CE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D280F"/>
    <w:multiLevelType w:val="multilevel"/>
    <w:tmpl w:val="129EB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57CFB"/>
    <w:multiLevelType w:val="multilevel"/>
    <w:tmpl w:val="DE7011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34C68"/>
    <w:multiLevelType w:val="multilevel"/>
    <w:tmpl w:val="F70E6B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B94BCF"/>
    <w:multiLevelType w:val="multilevel"/>
    <w:tmpl w:val="12CA3C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400BA8"/>
    <w:multiLevelType w:val="multilevel"/>
    <w:tmpl w:val="A43642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90004C"/>
    <w:multiLevelType w:val="multilevel"/>
    <w:tmpl w:val="224E90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921491"/>
    <w:multiLevelType w:val="multilevel"/>
    <w:tmpl w:val="66E4C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146D55"/>
    <w:multiLevelType w:val="multilevel"/>
    <w:tmpl w:val="68A88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E434BE"/>
    <w:multiLevelType w:val="multilevel"/>
    <w:tmpl w:val="4B705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742AE8"/>
    <w:multiLevelType w:val="multilevel"/>
    <w:tmpl w:val="83C0D5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683C5F"/>
    <w:multiLevelType w:val="multilevel"/>
    <w:tmpl w:val="B798D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4E5887"/>
    <w:multiLevelType w:val="multilevel"/>
    <w:tmpl w:val="079E8C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D6286D"/>
    <w:multiLevelType w:val="multilevel"/>
    <w:tmpl w:val="253A7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A86988"/>
    <w:multiLevelType w:val="multilevel"/>
    <w:tmpl w:val="C712BA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C973EC"/>
    <w:multiLevelType w:val="multilevel"/>
    <w:tmpl w:val="0F1C0A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D1248B"/>
    <w:multiLevelType w:val="multilevel"/>
    <w:tmpl w:val="299CA4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13"/>
  </w:num>
  <w:num w:numId="5">
    <w:abstractNumId w:val="16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  <w:num w:numId="13">
    <w:abstractNumId w:val="9"/>
  </w:num>
  <w:num w:numId="14">
    <w:abstractNumId w:val="11"/>
  </w:num>
  <w:num w:numId="15">
    <w:abstractNumId w:val="6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54AB"/>
    <w:rsid w:val="001E56E8"/>
    <w:rsid w:val="005154AB"/>
    <w:rsid w:val="00A93566"/>
    <w:rsid w:val="00C8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E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5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/1/" TargetMode="External"/><Relationship Id="rId299" Type="http://schemas.openxmlformats.org/officeDocument/2006/relationships/hyperlink" Target="https://infourok.ru/lizhnaya-podgotovka-imitaciya-lizhnih-hodov-klass-3703659.html?ysclid=m14psdov7p453210801" TargetMode="External"/><Relationship Id="rId21" Type="http://schemas.openxmlformats.org/officeDocument/2006/relationships/hyperlink" Target="https://resh.edu.ru/subject/9/2/" TargetMode="External"/><Relationship Id="rId63" Type="http://schemas.openxmlformats.org/officeDocument/2006/relationships/hyperlink" Target="https://resh.edu.ru/subject/9/1/" TargetMode="External"/><Relationship Id="rId159" Type="http://schemas.openxmlformats.org/officeDocument/2006/relationships/hyperlink" Target="https://resh.edu.ru/subject/9/2/" TargetMode="External"/><Relationship Id="rId324" Type="http://schemas.openxmlformats.org/officeDocument/2006/relationships/hyperlink" Target="https://infourok.ru/obuchenie-tehnike-igri-v-futbol-2654148.html?ysclid=m14qnt5syl745593692" TargetMode="External"/><Relationship Id="rId170" Type="http://schemas.openxmlformats.org/officeDocument/2006/relationships/hyperlink" Target="https://resh.edu.ru/subject/9/2/" TargetMode="External"/><Relationship Id="rId226" Type="http://schemas.openxmlformats.org/officeDocument/2006/relationships/hyperlink" Target="https://yandex.ru/video/preview/17015368326750653258" TargetMode="External"/><Relationship Id="rId268" Type="http://schemas.openxmlformats.org/officeDocument/2006/relationships/hyperlink" Target="https://nsportal.ru/nachalnaya-shkola/fizkultura/2021/09/03/profilaktika-travm-na-urokah-fizkultury" TargetMode="External"/><Relationship Id="rId32" Type="http://schemas.openxmlformats.org/officeDocument/2006/relationships/hyperlink" Target="https://resh.edu.ru/subject/9/4/?ysclid=m138ofhrdh388729846" TargetMode="External"/><Relationship Id="rId74" Type="http://schemas.openxmlformats.org/officeDocument/2006/relationships/hyperlink" Target="https://resh.edu.ru/subject/9/1/" TargetMode="External"/><Relationship Id="rId128" Type="http://schemas.openxmlformats.org/officeDocument/2006/relationships/hyperlink" Target="https://resh.edu.ru/subject/9/2/" TargetMode="External"/><Relationship Id="rId335" Type="http://schemas.openxmlformats.org/officeDocument/2006/relationships/hyperlink" Target="https://www.gto.ru/recomendations/59141be2b5cf1cef7e8b4567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subject/9/2/" TargetMode="External"/><Relationship Id="rId237" Type="http://schemas.openxmlformats.org/officeDocument/2006/relationships/hyperlink" Target="https://yandex.ru/video/preview/17015368326750653258" TargetMode="External"/><Relationship Id="rId279" Type="http://schemas.openxmlformats.org/officeDocument/2006/relationships/hyperlink" Target="https://www.gto.ru/recomendations/56ead160b5cf1c2d018b456a" TargetMode="External"/><Relationship Id="rId43" Type="http://schemas.openxmlformats.org/officeDocument/2006/relationships/hyperlink" Target="https://infourok.ru/uprazhneniya-dlya-profilaktiki-narusheniya-osanki-i-snizheniya-massytela-7193074.html?ysclid=m138wxyepi6149051" TargetMode="External"/><Relationship Id="rId139" Type="http://schemas.openxmlformats.org/officeDocument/2006/relationships/hyperlink" Target="https://resh.edu.ru/subject/9/2/" TargetMode="External"/><Relationship Id="rId290" Type="http://schemas.openxmlformats.org/officeDocument/2006/relationships/hyperlink" Target="https://www.gto.ru/recomendations/56ead253b5cf1c2d018b456c" TargetMode="External"/><Relationship Id="rId304" Type="http://schemas.openxmlformats.org/officeDocument/2006/relationships/hyperlink" Target="https://infourok.ru/plan-konspekt-uroka-fizicheskoj-kultury-dlya-4-klassa-lyzhnaya-podgotovka-tema-uroka-obuchenie-tehnike-odnovremennogo-odnoshazhn-6985832.html?ysclid=m14pur2x9z966564907" TargetMode="External"/><Relationship Id="rId85" Type="http://schemas.openxmlformats.org/officeDocument/2006/relationships/hyperlink" Target="https://resh.edu.ru/subject/9/1/" TargetMode="External"/><Relationship Id="rId150" Type="http://schemas.openxmlformats.org/officeDocument/2006/relationships/hyperlink" Target="https://resh.edu.ru/subject/9/2/" TargetMode="External"/><Relationship Id="rId192" Type="http://schemas.openxmlformats.org/officeDocument/2006/relationships/hyperlink" Target="https://yandex.ru/video/preview/17015368326750653258" TargetMode="External"/><Relationship Id="rId206" Type="http://schemas.openxmlformats.org/officeDocument/2006/relationships/hyperlink" Target="https://yandex.ru/video/preview/17015368326750653258" TargetMode="External"/><Relationship Id="rId248" Type="http://schemas.openxmlformats.org/officeDocument/2006/relationships/hyperlink" Target="https://yandex.ru/video/preview/17015368326750653258" TargetMode="External"/><Relationship Id="rId12" Type="http://schemas.openxmlformats.org/officeDocument/2006/relationships/hyperlink" Target="https://resh.edu.ru/subject/9/1/" TargetMode="External"/><Relationship Id="rId108" Type="http://schemas.openxmlformats.org/officeDocument/2006/relationships/hyperlink" Target="https://resh.edu.ru/subject/9/1/" TargetMode="External"/><Relationship Id="rId315" Type="http://schemas.openxmlformats.org/officeDocument/2006/relationships/hyperlink" Target="https://infourok.ru/konspekt-uroka-fizicheskoj-kultury-na-temu-pionerbol-4-klass-6286424.html?ysclid=m14q55iu4348617384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subject/9/1/" TargetMode="External"/><Relationship Id="rId161" Type="http://schemas.openxmlformats.org/officeDocument/2006/relationships/hyperlink" Target="https://resh.edu.ru/subject/9/2/" TargetMode="External"/><Relationship Id="rId217" Type="http://schemas.openxmlformats.org/officeDocument/2006/relationships/hyperlink" Target="https://yandex.ru/video/preview/17015368326750653258" TargetMode="External"/><Relationship Id="rId259" Type="http://schemas.openxmlformats.org/officeDocument/2006/relationships/hyperlink" Target="https://infourok.ru/sportivnie-igri-narodov-mira-klass-2270953.html?ysclid=m14o1yk5bc680687154" TargetMode="External"/><Relationship Id="rId23" Type="http://schemas.openxmlformats.org/officeDocument/2006/relationships/hyperlink" Target="https://resh.edu.ru/subject/9/2/" TargetMode="External"/><Relationship Id="rId119" Type="http://schemas.openxmlformats.org/officeDocument/2006/relationships/hyperlink" Target="https://resh.edu.ru/subject/9/1/" TargetMode="External"/><Relationship Id="rId270" Type="http://schemas.openxmlformats.org/officeDocument/2006/relationships/hyperlink" Target="https://urok.1sept.ru/articles/692246?ysclid=m14opvn4qu248707347" TargetMode="External"/><Relationship Id="rId326" Type="http://schemas.openxmlformats.org/officeDocument/2006/relationships/hyperlink" Target="https://infourok.ru/tehnologicheskaya-karta-uroka-vedenie-myacha-raznimi-sposobami-s-ostanovkami-po-signalu-3375372.html?ysclid=m14qpg4qw3170131043" TargetMode="External"/><Relationship Id="rId65" Type="http://schemas.openxmlformats.org/officeDocument/2006/relationships/hyperlink" Target="https://resh.edu.ru/subject/9/1/" TargetMode="External"/><Relationship Id="rId130" Type="http://schemas.openxmlformats.org/officeDocument/2006/relationships/hyperlink" Target="https://resh.edu.ru/subject/9/2/" TargetMode="External"/><Relationship Id="rId172" Type="http://schemas.openxmlformats.org/officeDocument/2006/relationships/hyperlink" Target="https://resh.edu.ru/subject/9/2/" TargetMode="External"/><Relationship Id="rId228" Type="http://schemas.openxmlformats.org/officeDocument/2006/relationships/hyperlink" Target="https://yandex.ru/video/preview/17015368326750653258" TargetMode="External"/><Relationship Id="rId281" Type="http://schemas.openxmlformats.org/officeDocument/2006/relationships/hyperlink" Target="https://infourok.ru/konspekt-uroka-po-fizkulture-na-temu-akrobaticheskaya-kombinaciya-887989.html?ysclid=m14p32ho25454878159" TargetMode="External"/><Relationship Id="rId337" Type="http://schemas.openxmlformats.org/officeDocument/2006/relationships/hyperlink" Target="https://yandex.ru/video/preview/15434805188511199419" TargetMode="External"/><Relationship Id="rId34" Type="http://schemas.openxmlformats.org/officeDocument/2006/relationships/hyperlink" Target="https://resh.edu.ru/subject/9/4/?ysclid=m138ofhrdh388729846" TargetMode="External"/><Relationship Id="rId76" Type="http://schemas.openxmlformats.org/officeDocument/2006/relationships/hyperlink" Target="https://resh.edu.ru/subject/9/1/" TargetMode="External"/><Relationship Id="rId141" Type="http://schemas.openxmlformats.org/officeDocument/2006/relationships/hyperlink" Target="https://resh.edu.ru/subject/9/2/" TargetMode="External"/><Relationship Id="rId7" Type="http://schemas.openxmlformats.org/officeDocument/2006/relationships/hyperlink" Target="https://resh.edu.ru/subject/9/1/%D0%9F%D0%BE%D0%BB%D0%B5" TargetMode="External"/><Relationship Id="rId183" Type="http://schemas.openxmlformats.org/officeDocument/2006/relationships/hyperlink" Target="https://resh.edu.ru/subject/9/2/" TargetMode="External"/><Relationship Id="rId239" Type="http://schemas.openxmlformats.org/officeDocument/2006/relationships/hyperlink" Target="https://yandex.ru/video/preview/17015368326750653258" TargetMode="External"/><Relationship Id="rId250" Type="http://schemas.openxmlformats.org/officeDocument/2006/relationships/hyperlink" Target="https://yandex.ru/video/preview/17015368326750653258" TargetMode="External"/><Relationship Id="rId292" Type="http://schemas.openxmlformats.org/officeDocument/2006/relationships/hyperlink" Target="https://infourok.ru/tehnologicheskaya-karta-zanyatiya-letka-enka-otrabotka-osnovnyh-soedinenij-6785148.html?ysclid=m14pismmk4673661025" TargetMode="External"/><Relationship Id="rId306" Type="http://schemas.openxmlformats.org/officeDocument/2006/relationships/hyperlink" Target="https://infourok.ru/prezentaciya-po-fizicheskoj-kulture-na-temu-obshie-trebovaniya-bezopasnosti-na-urokah-pri-zanyatii-podvizhnymi-igrami-1-4-klass-5676654.html?ysclid=m14pw2imx0284748824" TargetMode="External"/><Relationship Id="rId45" Type="http://schemas.openxmlformats.org/officeDocument/2006/relationships/hyperlink" Target="https://resh.edu.ru/subject/lesson/6187/conspect/279145/" TargetMode="External"/><Relationship Id="rId87" Type="http://schemas.openxmlformats.org/officeDocument/2006/relationships/hyperlink" Target="https://resh.edu.ru/subject/9/1/" TargetMode="External"/><Relationship Id="rId110" Type="http://schemas.openxmlformats.org/officeDocument/2006/relationships/hyperlink" Target="https://resh.edu.ru/subject/9/1/" TargetMode="External"/><Relationship Id="rId152" Type="http://schemas.openxmlformats.org/officeDocument/2006/relationships/hyperlink" Target="https://resh.edu.ru/subject/9/2/" TargetMode="External"/><Relationship Id="rId194" Type="http://schemas.openxmlformats.org/officeDocument/2006/relationships/hyperlink" Target="https://yandex.ru/video/preview/17015368326750653258" TargetMode="External"/><Relationship Id="rId208" Type="http://schemas.openxmlformats.org/officeDocument/2006/relationships/hyperlink" Target="https://yandex.ru/video/preview/17015368326750653258" TargetMode="External"/><Relationship Id="rId240" Type="http://schemas.openxmlformats.org/officeDocument/2006/relationships/hyperlink" Target="https://yandex.ru/video/preview/17015368326750653258" TargetMode="External"/><Relationship Id="rId261" Type="http://schemas.openxmlformats.org/officeDocument/2006/relationships/hyperlink" Target="https://resh.edu.ru/subject/lesson/6185/conspect/224374/" TargetMode="External"/><Relationship Id="rId14" Type="http://schemas.openxmlformats.org/officeDocument/2006/relationships/hyperlink" Target="https://resh.edu.ru/subject/9/1/" TargetMode="External"/><Relationship Id="rId35" Type="http://schemas.openxmlformats.org/officeDocument/2006/relationships/hyperlink" Target="https://resh.edu.ru/subject/9/4/?ysclid=m138ofhrdh388729846" TargetMode="External"/><Relationship Id="rId56" Type="http://schemas.openxmlformats.org/officeDocument/2006/relationships/hyperlink" Target="https://uchitelya.com/fizkultura/201362-sbornik-podvizhnyh-igr-1-4-klassov.html" TargetMode="External"/><Relationship Id="rId77" Type="http://schemas.openxmlformats.org/officeDocument/2006/relationships/hyperlink" Target="https://resh.edu.ru/subject/9/1/" TargetMode="External"/><Relationship Id="rId100" Type="http://schemas.openxmlformats.org/officeDocument/2006/relationships/hyperlink" Target="https://resh.edu.ru/subject/9/1/" TargetMode="External"/><Relationship Id="rId282" Type="http://schemas.openxmlformats.org/officeDocument/2006/relationships/hyperlink" Target="https://uchitelya.com/fizkultura/79233-konspekt-uroka-obuchenie-tehnike-vypolneniya-akrobaticheskoy-kombinacii-4-klass.html" TargetMode="External"/><Relationship Id="rId317" Type="http://schemas.openxmlformats.org/officeDocument/2006/relationships/hyperlink" Target="https://resh.edu.ru/subject/lesson/5322/conspect/?ysclid=m14qjmjg62972826535" TargetMode="External"/><Relationship Id="rId338" Type="http://schemas.openxmlformats.org/officeDocument/2006/relationships/hyperlink" Target="https://infourok.ru/plan-konspekt-otkrytogo-uroka-po-fizicheskoj-kulture-v-4-klasse-gto-put-k-zdorovyu-5785066.html?ysclid=m14oy6cqpt989303928" TargetMode="External"/><Relationship Id="rId8" Type="http://schemas.openxmlformats.org/officeDocument/2006/relationships/hyperlink" Target="https://resh.edu.ru/subject/9/1/" TargetMode="External"/><Relationship Id="rId98" Type="http://schemas.openxmlformats.org/officeDocument/2006/relationships/hyperlink" Target="https://resh.edu.ru/subject/9/1/" TargetMode="External"/><Relationship Id="rId121" Type="http://schemas.openxmlformats.org/officeDocument/2006/relationships/hyperlink" Target="https://resh.edu.ru/subject/9/1/" TargetMode="External"/><Relationship Id="rId142" Type="http://schemas.openxmlformats.org/officeDocument/2006/relationships/hyperlink" Target="https://resh.edu.ru/subject/9/2/" TargetMode="External"/><Relationship Id="rId163" Type="http://schemas.openxmlformats.org/officeDocument/2006/relationships/hyperlink" Target="https://resh.edu.ru/subject/9/2/" TargetMode="External"/><Relationship Id="rId184" Type="http://schemas.openxmlformats.org/officeDocument/2006/relationships/hyperlink" Target="https://resh.edu.ru/subject/9/2/" TargetMode="External"/><Relationship Id="rId219" Type="http://schemas.openxmlformats.org/officeDocument/2006/relationships/hyperlink" Target="https://yandex.ru/video/preview/17015368326750653258" TargetMode="External"/><Relationship Id="rId230" Type="http://schemas.openxmlformats.org/officeDocument/2006/relationships/hyperlink" Target="https://yandex.ru/video/preview/17015368326750653258" TargetMode="External"/><Relationship Id="rId251" Type="http://schemas.openxmlformats.org/officeDocument/2006/relationships/hyperlink" Target="https://yandex.ru/video/preview/17015368326750653258" TargetMode="External"/><Relationship Id="rId25" Type="http://schemas.openxmlformats.org/officeDocument/2006/relationships/hyperlink" Target="https://resh.edu.ru/subject/9/2/" TargetMode="External"/><Relationship Id="rId46" Type="http://schemas.openxmlformats.org/officeDocument/2006/relationships/hyperlink" Target="https://uchitelya.com/okruzhayuschiy-mir/160881-prezentaciya-zakalivanie-eto-vazhno-4-klass.html" TargetMode="External"/><Relationship Id="rId67" Type="http://schemas.openxmlformats.org/officeDocument/2006/relationships/hyperlink" Target="https://resh.edu.ru/subject/9/1/" TargetMode="External"/><Relationship Id="rId272" Type="http://schemas.openxmlformats.org/officeDocument/2006/relationships/hyperlink" Target="https://uchitelya.com/fizkultura/190141-prezentaciya-metanie-malogo-myacha-v-4-klasse.html" TargetMode="External"/><Relationship Id="rId293" Type="http://schemas.openxmlformats.org/officeDocument/2006/relationships/hyperlink" Target="https://yandex.ru/video/preview/18259228341270062007" TargetMode="External"/><Relationship Id="rId307" Type="http://schemas.openxmlformats.org/officeDocument/2006/relationships/hyperlink" Target="https://solncesvet.ru/opublikovannyie-materialyi/konspekt-uroka--podvijnye-igry-4-klass.13206509873/" TargetMode="External"/><Relationship Id="rId328" Type="http://schemas.openxmlformats.org/officeDocument/2006/relationships/hyperlink" Target="https://infourok.ru/pravila-igry-futbolnyj-bilyard-4547880.html?ysclid=m14qqbp1wy880811331" TargetMode="External"/><Relationship Id="rId88" Type="http://schemas.openxmlformats.org/officeDocument/2006/relationships/hyperlink" Target="https://resh.edu.ru/subject/9/1/" TargetMode="External"/><Relationship Id="rId111" Type="http://schemas.openxmlformats.org/officeDocument/2006/relationships/hyperlink" Target="https://resh.edu.ru/subject/9/1/" TargetMode="External"/><Relationship Id="rId132" Type="http://schemas.openxmlformats.org/officeDocument/2006/relationships/hyperlink" Target="https://resh.edu.ru/subject/9/2/" TargetMode="External"/><Relationship Id="rId153" Type="http://schemas.openxmlformats.org/officeDocument/2006/relationships/hyperlink" Target="https://resh.edu.ru/subject/9/2/" TargetMode="External"/><Relationship Id="rId174" Type="http://schemas.openxmlformats.org/officeDocument/2006/relationships/hyperlink" Target="https://resh.edu.ru/subject/9/2/" TargetMode="External"/><Relationship Id="rId195" Type="http://schemas.openxmlformats.org/officeDocument/2006/relationships/hyperlink" Target="https://yandex.ru/video/preview/17015368326750653258" TargetMode="External"/><Relationship Id="rId209" Type="http://schemas.openxmlformats.org/officeDocument/2006/relationships/hyperlink" Target="https://yandex.ru/video/preview/17015368326750653258" TargetMode="External"/><Relationship Id="rId220" Type="http://schemas.openxmlformats.org/officeDocument/2006/relationships/hyperlink" Target="https://yandex.ru/video/preview/17015368326750653258" TargetMode="External"/><Relationship Id="rId241" Type="http://schemas.openxmlformats.org/officeDocument/2006/relationships/hyperlink" Target="https://yandex.ru/video/preview/17015368326750653258" TargetMode="External"/><Relationship Id="rId15" Type="http://schemas.openxmlformats.org/officeDocument/2006/relationships/hyperlink" Target="https://resh.edu.ru/subject/9/1/" TargetMode="External"/><Relationship Id="rId36" Type="http://schemas.openxmlformats.org/officeDocument/2006/relationships/hyperlink" Target="https://resh.edu.ru/subject/9/4/?ysclid=m138ofhrdh388729846" TargetMode="External"/><Relationship Id="rId57" Type="http://schemas.openxmlformats.org/officeDocument/2006/relationships/hyperlink" Target="https://kopilkaurokov.ru/fizkultura/page=2?class=4%20count=100%20ysclid=m1397avbmv384629403" TargetMode="External"/><Relationship Id="rId262" Type="http://schemas.openxmlformats.org/officeDocument/2006/relationships/hyperlink" Target="https://uchitelya.com/fizkultura/7213-konspekt-uroka-dlya-4-klassa-vliyanie-fizicheskoy-nagruzki-na-detskiy-organizm.html" TargetMode="External"/><Relationship Id="rId283" Type="http://schemas.openxmlformats.org/officeDocument/2006/relationships/hyperlink" Target="https://gto.ru/recomendations/56eacdb5b5cf1c1f018b456f" TargetMode="External"/><Relationship Id="rId318" Type="http://schemas.openxmlformats.org/officeDocument/2006/relationships/hyperlink" Target="https://infourok.ru/veselie-starti-shkola-myacha-3741964.html?ysclid=m14qrqphf3429805559" TargetMode="External"/><Relationship Id="rId339" Type="http://schemas.openxmlformats.org/officeDocument/2006/relationships/hyperlink" Target="https://nsportal.ru/nachalnaya-shkola/fizkultura/2016/12/21/urok-estafeta-po-normam-gto" TargetMode="External"/><Relationship Id="rId78" Type="http://schemas.openxmlformats.org/officeDocument/2006/relationships/hyperlink" Target="https://resh.edu.ru/subject/9/1/" TargetMode="External"/><Relationship Id="rId99" Type="http://schemas.openxmlformats.org/officeDocument/2006/relationships/hyperlink" Target="https://resh.edu.ru/subject/9/1/" TargetMode="External"/><Relationship Id="rId101" Type="http://schemas.openxmlformats.org/officeDocument/2006/relationships/hyperlink" Target="https://resh.edu.ru/subject/9/1/" TargetMode="External"/><Relationship Id="rId122" Type="http://schemas.openxmlformats.org/officeDocument/2006/relationships/hyperlink" Target="https://resh.edu.ru/subject/9/1/" TargetMode="External"/><Relationship Id="rId143" Type="http://schemas.openxmlformats.org/officeDocument/2006/relationships/hyperlink" Target="https://resh.edu.ru/subject/9/2/" TargetMode="External"/><Relationship Id="rId164" Type="http://schemas.openxmlformats.org/officeDocument/2006/relationships/hyperlink" Target="https://resh.edu.ru/subject/9/2/" TargetMode="External"/><Relationship Id="rId185" Type="http://schemas.openxmlformats.org/officeDocument/2006/relationships/hyperlink" Target="https://resh.edu.ru/subject/9/2/" TargetMode="External"/><Relationship Id="rId9" Type="http://schemas.openxmlformats.org/officeDocument/2006/relationships/hyperlink" Target="https://resh.edu.ru/subject/9/1/" TargetMode="External"/><Relationship Id="rId210" Type="http://schemas.openxmlformats.org/officeDocument/2006/relationships/hyperlink" Target="https://yandex.ru/video/preview/17015368326750653258" TargetMode="External"/><Relationship Id="rId26" Type="http://schemas.openxmlformats.org/officeDocument/2006/relationships/hyperlink" Target="https://resh.edu.ru/subject/9/4/?ysclid=m138ofhrdh388729846" TargetMode="External"/><Relationship Id="rId231" Type="http://schemas.openxmlformats.org/officeDocument/2006/relationships/hyperlink" Target="https://yandex.ru/video/preview/17015368326750653258" TargetMode="External"/><Relationship Id="rId252" Type="http://schemas.openxmlformats.org/officeDocument/2006/relationships/hyperlink" Target="https://yandex.ru/video/preview/17015368326750653258" TargetMode="External"/><Relationship Id="rId273" Type="http://schemas.openxmlformats.org/officeDocument/2006/relationships/hyperlink" Target="https://infourok.ru/konspekt-uroka-po-fizicheskoj-kulture-lyogkaya-atletika-metanie-malogo-myacha-na-dalnost-4-klass-5295975.html?ysclid=m14or3hblh287906303" TargetMode="External"/><Relationship Id="rId294" Type="http://schemas.openxmlformats.org/officeDocument/2006/relationships/hyperlink" Target="https://infourok.ru/prezentaciya-po-fizicheskoy-kulture-na-temu-tehnika-bezopasnosti-na-lizhnoy-podgotovke-v-nachalnoy-shkole-klass-1267842.html?ysclid=m14povd9py822070030" TargetMode="External"/><Relationship Id="rId308" Type="http://schemas.openxmlformats.org/officeDocument/2006/relationships/hyperlink" Target="https://uchitelya.com/fizkultura/76569-igra-podvizhnaya-cel-3-4-klass.html" TargetMode="External"/><Relationship Id="rId329" Type="http://schemas.openxmlformats.org/officeDocument/2006/relationships/hyperlink" Target="https://multiurok.ru/files/konspekt-uroka-po-fizicheskoi-kulture-testirovanie.html?ysclid=m14qi0i2zt494663221" TargetMode="External"/><Relationship Id="rId47" Type="http://schemas.openxmlformats.org/officeDocument/2006/relationships/hyperlink" Target="https://videouroki.net/razrabotki/eliektronnyi-obrazovatiel-nyi-riesurs-po-tiemie-zakalivaniie.html?ysclid=m139057p9d683680685" TargetMode="External"/><Relationship Id="rId68" Type="http://schemas.openxmlformats.org/officeDocument/2006/relationships/hyperlink" Target="https://resh.edu.ru/subject/9/1/" TargetMode="External"/><Relationship Id="rId89" Type="http://schemas.openxmlformats.org/officeDocument/2006/relationships/hyperlink" Target="https://resh.edu.ru/subject/9/1/" TargetMode="External"/><Relationship Id="rId112" Type="http://schemas.openxmlformats.org/officeDocument/2006/relationships/hyperlink" Target="https://resh.edu.ru/subject/9/1/" TargetMode="External"/><Relationship Id="rId133" Type="http://schemas.openxmlformats.org/officeDocument/2006/relationships/hyperlink" Target="https://resh.edu.ru/subject/9/2/" TargetMode="External"/><Relationship Id="rId154" Type="http://schemas.openxmlformats.org/officeDocument/2006/relationships/hyperlink" Target="https://resh.edu.ru/subject/9/2/" TargetMode="External"/><Relationship Id="rId175" Type="http://schemas.openxmlformats.org/officeDocument/2006/relationships/hyperlink" Target="https://resh.edu.ru/subject/9/2/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yandex.ru/video/preview/17015368326750653258" TargetMode="External"/><Relationship Id="rId200" Type="http://schemas.openxmlformats.org/officeDocument/2006/relationships/hyperlink" Target="https://yandex.ru/video/preview/17015368326750653258" TargetMode="External"/><Relationship Id="rId16" Type="http://schemas.openxmlformats.org/officeDocument/2006/relationships/hyperlink" Target="https://resh.edu.ru/subject/9/1/" TargetMode="External"/><Relationship Id="rId221" Type="http://schemas.openxmlformats.org/officeDocument/2006/relationships/hyperlink" Target="https://yandex.ru/video/preview/17015368326750653258" TargetMode="External"/><Relationship Id="rId242" Type="http://schemas.openxmlformats.org/officeDocument/2006/relationships/hyperlink" Target="https://yandex.ru/video/preview/17015368326750653258" TargetMode="External"/><Relationship Id="rId263" Type="http://schemas.openxmlformats.org/officeDocument/2006/relationships/hyperlink" Target="https://infourok.ru/profilaktika_travmatizma._pervaya_pomosch_na_uroke_fizicheskoy_kultury.-389030.htm?ysclid=m14ogqliqg54020027" TargetMode="External"/><Relationship Id="rId284" Type="http://schemas.openxmlformats.org/officeDocument/2006/relationships/hyperlink" Target="https://user.gto.ru/recomendations/56eacedcb5cf1c1c018b4572" TargetMode="External"/><Relationship Id="rId319" Type="http://schemas.openxmlformats.org/officeDocument/2006/relationships/hyperlink" Target="https://infourok.ru/konspekt-uroka-po-fizicheskoj-kulture-4-klass-4350640.html?ysclid=m14qsefc72799612767" TargetMode="External"/><Relationship Id="rId37" Type="http://schemas.openxmlformats.org/officeDocument/2006/relationships/hyperlink" Target="https://resh.edu.ru/subject/9/4/?ysclid=m138ofhrdh388729846" TargetMode="External"/><Relationship Id="rId58" Type="http://schemas.openxmlformats.org/officeDocument/2006/relationships/hyperlink" Target="https://infourok.ru" TargetMode="External"/><Relationship Id="rId79" Type="http://schemas.openxmlformats.org/officeDocument/2006/relationships/hyperlink" Target="https://resh.edu.ru/subject/9/1/" TargetMode="External"/><Relationship Id="rId102" Type="http://schemas.openxmlformats.org/officeDocument/2006/relationships/hyperlink" Target="https://resh.edu.ru/subject/9/1/" TargetMode="External"/><Relationship Id="rId123" Type="http://schemas.openxmlformats.org/officeDocument/2006/relationships/hyperlink" Target="https://resh.edu.ru/subject/9/1/" TargetMode="External"/><Relationship Id="rId144" Type="http://schemas.openxmlformats.org/officeDocument/2006/relationships/hyperlink" Target="https://resh.edu.ru/subject/9/2/" TargetMode="External"/><Relationship Id="rId330" Type="http://schemas.openxmlformats.org/officeDocument/2006/relationships/hyperlink" Target="https://yandex.ru/video/preview/17015368326750653258" TargetMode="External"/><Relationship Id="rId90" Type="http://schemas.openxmlformats.org/officeDocument/2006/relationships/hyperlink" Target="https://resh.edu.ru/subject/9/1/" TargetMode="External"/><Relationship Id="rId165" Type="http://schemas.openxmlformats.org/officeDocument/2006/relationships/hyperlink" Target="https://resh.edu.ru/subject/9/2/" TargetMode="External"/><Relationship Id="rId186" Type="http://schemas.openxmlformats.org/officeDocument/2006/relationships/hyperlink" Target="https://resh.edu.ru/subject/9/2/" TargetMode="External"/><Relationship Id="rId211" Type="http://schemas.openxmlformats.org/officeDocument/2006/relationships/hyperlink" Target="https://yandex.ru/video/preview/17015368326750653258" TargetMode="External"/><Relationship Id="rId232" Type="http://schemas.openxmlformats.org/officeDocument/2006/relationships/hyperlink" Target="https://yandex.ru/video/preview/17015368326750653258" TargetMode="External"/><Relationship Id="rId253" Type="http://schemas.openxmlformats.org/officeDocument/2006/relationships/hyperlink" Target="https://yandex.ru/video/preview/17015368326750653258" TargetMode="External"/><Relationship Id="rId274" Type="http://schemas.openxmlformats.org/officeDocument/2006/relationships/hyperlink" Target="https://infourok.ru/metanie-myacha-vesom-150-gramm-6756518.html?ysclid=m14otp9edm14267684" TargetMode="External"/><Relationship Id="rId295" Type="http://schemas.openxmlformats.org/officeDocument/2006/relationships/hyperlink" Target="https://resh.edu.ru/subject/lesson/5169/main/195703/" TargetMode="External"/><Relationship Id="rId309" Type="http://schemas.openxmlformats.org/officeDocument/2006/relationships/hyperlink" Target="https://nsportal.ru/nachalnaya-shkola/fizkultura/2024/06/11/konspekt-uroka-4-klass" TargetMode="External"/><Relationship Id="rId27" Type="http://schemas.openxmlformats.org/officeDocument/2006/relationships/hyperlink" Target="https://resh.edu.ru/subject/9/4/?ysclid=m138ofhrdh388729846" TargetMode="External"/><Relationship Id="rId48" Type="http://schemas.openxmlformats.org/officeDocument/2006/relationships/hyperlink" Target="https://interneturok.ru/subject/fizkultura/class/4" TargetMode="External"/><Relationship Id="rId69" Type="http://schemas.openxmlformats.org/officeDocument/2006/relationships/hyperlink" Target="https://resh.edu.ru/subject/9/1/" TargetMode="External"/><Relationship Id="rId113" Type="http://schemas.openxmlformats.org/officeDocument/2006/relationships/hyperlink" Target="https://resh.edu.ru/subject/9/1/" TargetMode="External"/><Relationship Id="rId134" Type="http://schemas.openxmlformats.org/officeDocument/2006/relationships/hyperlink" Target="https://resh.edu.ru/subject/9/2/" TargetMode="External"/><Relationship Id="rId320" Type="http://schemas.openxmlformats.org/officeDocument/2006/relationships/hyperlink" Target="https://infourok.ru/zakreplenie-tehniki-izuchaemih-igrovih-priyomov-izuchenie-lovli-i-peredachi-myacha-na-meste-podvizhnaya-igra-ohotniki-i-utki-oru-1638454.html?ysclid=m14ql8cawa464913043" TargetMode="External"/><Relationship Id="rId80" Type="http://schemas.openxmlformats.org/officeDocument/2006/relationships/hyperlink" Target="https://resh.edu.ru/subject/9/1/" TargetMode="External"/><Relationship Id="rId155" Type="http://schemas.openxmlformats.org/officeDocument/2006/relationships/hyperlink" Target="https://resh.edu.ru/subject/9/2/" TargetMode="External"/><Relationship Id="rId176" Type="http://schemas.openxmlformats.org/officeDocument/2006/relationships/hyperlink" Target="https://resh.edu.ru/subject/9/2/" TargetMode="External"/><Relationship Id="rId197" Type="http://schemas.openxmlformats.org/officeDocument/2006/relationships/hyperlink" Target="https://yandex.ru/video/preview/17015368326750653258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yandex.ru/video/preview/17015368326750653258" TargetMode="External"/><Relationship Id="rId222" Type="http://schemas.openxmlformats.org/officeDocument/2006/relationships/hyperlink" Target="https://yandex.ru/video/preview/17015368326750653258" TargetMode="External"/><Relationship Id="rId243" Type="http://schemas.openxmlformats.org/officeDocument/2006/relationships/hyperlink" Target="https://yandex.ru/video/preview/17015368326750653258" TargetMode="External"/><Relationship Id="rId264" Type="http://schemas.openxmlformats.org/officeDocument/2006/relationships/hyperlink" Target="https://resh.edu.ru/subject/lesson/6188/conspect/194631/" TargetMode="External"/><Relationship Id="rId285" Type="http://schemas.openxmlformats.org/officeDocument/2006/relationships/hyperlink" Target="https://resh.edu.ru/subject/lesson/4627/conspect/224791/" TargetMode="External"/><Relationship Id="rId17" Type="http://schemas.openxmlformats.org/officeDocument/2006/relationships/hyperlink" Target="https://resh.edu.ru/subject/9/2/" TargetMode="External"/><Relationship Id="rId38" Type="http://schemas.openxmlformats.org/officeDocument/2006/relationships/hyperlink" Target="https://resh.edu.ru/subject/9/4/?ysclid=m138ofhrdh388729846" TargetMode="External"/><Relationship Id="rId59" Type="http://schemas.openxmlformats.org/officeDocument/2006/relationships/hyperlink" Target="https://kopilkaurokov.ru/fizkultura/uroki/" TargetMode="External"/><Relationship Id="rId103" Type="http://schemas.openxmlformats.org/officeDocument/2006/relationships/hyperlink" Target="https://resh.edu.ru/subject/9/1/" TargetMode="External"/><Relationship Id="rId124" Type="http://schemas.openxmlformats.org/officeDocument/2006/relationships/hyperlink" Target="https://resh.edu.ru/subject/9/2/" TargetMode="External"/><Relationship Id="rId310" Type="http://schemas.openxmlformats.org/officeDocument/2006/relationships/hyperlink" Target="https://infourok.ru/konspekt-uroka-dlya-uchashihsya-4-klassa-po-fizicheskoj-kulture-igrovye-uprazhneniya-4897939.html?ysclid=m14q0qtakg441364292" TargetMode="External"/><Relationship Id="rId70" Type="http://schemas.openxmlformats.org/officeDocument/2006/relationships/hyperlink" Target="https://resh.edu.ru/subject/9/1/" TargetMode="External"/><Relationship Id="rId91" Type="http://schemas.openxmlformats.org/officeDocument/2006/relationships/hyperlink" Target="https://resh.edu.ru/subject/9/1/" TargetMode="External"/><Relationship Id="rId145" Type="http://schemas.openxmlformats.org/officeDocument/2006/relationships/hyperlink" Target="https://resh.edu.ru/subject/9/2/" TargetMode="External"/><Relationship Id="rId166" Type="http://schemas.openxmlformats.org/officeDocument/2006/relationships/hyperlink" Target="https://resh.edu.ru/subject/9/2/" TargetMode="External"/><Relationship Id="rId187" Type="http://schemas.openxmlformats.org/officeDocument/2006/relationships/hyperlink" Target="https://resh.edu.ru/subject/9/2/" TargetMode="External"/><Relationship Id="rId331" Type="http://schemas.openxmlformats.org/officeDocument/2006/relationships/hyperlink" Target="https://multiurok.ru/files/prezentatsiia-metanie-malogo-miacha-1-4-klassy.html?ysclid=m14qg7wvqx82966878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yandex.ru/video/preview/17015368326750653258" TargetMode="External"/><Relationship Id="rId233" Type="http://schemas.openxmlformats.org/officeDocument/2006/relationships/hyperlink" Target="https://yandex.ru/video/preview/17015368326750653258" TargetMode="External"/><Relationship Id="rId254" Type="http://schemas.openxmlformats.org/officeDocument/2006/relationships/hyperlink" Target="https://yandex.ru/video/preview/17015368326750653258" TargetMode="External"/><Relationship Id="rId28" Type="http://schemas.openxmlformats.org/officeDocument/2006/relationships/hyperlink" Target="https://resh.edu.ru/subject/9/4/?ysclid=m138ofhrdh388729846" TargetMode="External"/><Relationship Id="rId49" Type="http://schemas.openxmlformats.org/officeDocument/2006/relationships/hyperlink" Target="https://resh.edu.ru/subject/lesson/4601" TargetMode="External"/><Relationship Id="rId114" Type="http://schemas.openxmlformats.org/officeDocument/2006/relationships/hyperlink" Target="https://resh.edu.ru/subject/9/1/" TargetMode="External"/><Relationship Id="rId275" Type="http://schemas.openxmlformats.org/officeDocument/2006/relationships/hyperlink" Target="https://gto.ru/recomendations/5b8ff162b5cf1c787e8b456d" TargetMode="External"/><Relationship Id="rId296" Type="http://schemas.openxmlformats.org/officeDocument/2006/relationships/hyperlink" Target="https://infourok.ru/tehnologicheskaya-karta-uroka-fizicheskoy-kulturi-na-temu-odnovremenniy-odnoshazhniy-hod-klass-3204021.html?ysclid=m14pqqst4i416340530" TargetMode="External"/><Relationship Id="rId300" Type="http://schemas.openxmlformats.org/officeDocument/2006/relationships/hyperlink" Target="https://multiurok.ru/files/otkrytyi-urok-lyzhnaia-podghotovka-3.html?ysclid=m14psgl5qn575654379" TargetMode="External"/><Relationship Id="rId60" Type="http://schemas.openxmlformats.org/officeDocument/2006/relationships/hyperlink" Target="https://yandex.ru/video/preview/17015368326750653258" TargetMode="External"/><Relationship Id="rId81" Type="http://schemas.openxmlformats.org/officeDocument/2006/relationships/hyperlink" Target="https://resh.edu.ru/subject/9/1/" TargetMode="External"/><Relationship Id="rId135" Type="http://schemas.openxmlformats.org/officeDocument/2006/relationships/hyperlink" Target="https://resh.edu.ru/subject/9/2/" TargetMode="External"/><Relationship Id="rId156" Type="http://schemas.openxmlformats.org/officeDocument/2006/relationships/hyperlink" Target="https://resh.edu.ru/subject/9/2/" TargetMode="External"/><Relationship Id="rId177" Type="http://schemas.openxmlformats.org/officeDocument/2006/relationships/hyperlink" Target="https://resh.edu.ru/subject/9/2/" TargetMode="External"/><Relationship Id="rId198" Type="http://schemas.openxmlformats.org/officeDocument/2006/relationships/hyperlink" Target="https://yandex.ru/video/preview/17015368326750653258" TargetMode="External"/><Relationship Id="rId321" Type="http://schemas.openxmlformats.org/officeDocument/2006/relationships/hyperlink" Target="https://infourok.ru/igra-v-mini-basketbol-igra-vystrel-v-nebo-5106335.html?ysclid=m14qkf6bpb616692861" TargetMode="External"/><Relationship Id="rId202" Type="http://schemas.openxmlformats.org/officeDocument/2006/relationships/hyperlink" Target="https://yandex.ru/video/preview/17015368326750653258" TargetMode="External"/><Relationship Id="rId223" Type="http://schemas.openxmlformats.org/officeDocument/2006/relationships/hyperlink" Target="https://yandex.ru/video/preview/17015368326750653258" TargetMode="External"/><Relationship Id="rId244" Type="http://schemas.openxmlformats.org/officeDocument/2006/relationships/hyperlink" Target="https://yandex.ru/video/preview/17015368326750653258" TargetMode="External"/><Relationship Id="rId18" Type="http://schemas.openxmlformats.org/officeDocument/2006/relationships/hyperlink" Target="https://resh.edu.ru/subject/9/2/%D0%B5" TargetMode="External"/><Relationship Id="rId39" Type="http://schemas.openxmlformats.org/officeDocument/2006/relationships/hyperlink" Target="https://interneturok.ru/subject/fizkultura/class/4" TargetMode="External"/><Relationship Id="rId265" Type="http://schemas.openxmlformats.org/officeDocument/2006/relationships/hyperlink" Target="https://infourok.ru/uprazhneniya-dlya-profilaktiki-narusheniya-osanki-i-snizheniya-massy-tela-7193074.html?ysclid=m14ojfukog280980571" TargetMode="External"/><Relationship Id="rId286" Type="http://schemas.openxmlformats.org/officeDocument/2006/relationships/hyperlink" Target="https://nsportal.ru/nachalnaya-shkola/fizkultura/2020/06/24/opornyy-pryzhok-obuchenie" TargetMode="External"/><Relationship Id="rId50" Type="http://schemas.openxmlformats.org/officeDocument/2006/relationships/hyperlink" Target="https://interneturok.ru/subject/fizkultura/class/4" TargetMode="External"/><Relationship Id="rId104" Type="http://schemas.openxmlformats.org/officeDocument/2006/relationships/hyperlink" Target="https://resh.edu.ru/subject/9/1/" TargetMode="External"/><Relationship Id="rId125" Type="http://schemas.openxmlformats.org/officeDocument/2006/relationships/hyperlink" Target="https://resh.edu.ru/subject/9/2/" TargetMode="External"/><Relationship Id="rId146" Type="http://schemas.openxmlformats.org/officeDocument/2006/relationships/hyperlink" Target="https://resh.edu.ru/subject/9/2/" TargetMode="External"/><Relationship Id="rId167" Type="http://schemas.openxmlformats.org/officeDocument/2006/relationships/hyperlink" Target="https://resh.edu.ru/subject/9/2/" TargetMode="External"/><Relationship Id="rId188" Type="http://schemas.openxmlformats.org/officeDocument/2006/relationships/hyperlink" Target="https://resh.edu.ru/subject/9/2/" TargetMode="External"/><Relationship Id="rId311" Type="http://schemas.openxmlformats.org/officeDocument/2006/relationships/hyperlink" Target="https://gto.ru/recomendations/56eacdb5b5cf1c1f018b456f" TargetMode="External"/><Relationship Id="rId332" Type="http://schemas.openxmlformats.org/officeDocument/2006/relationships/hyperlink" Target="https://multiurok.ru/index.php/files/uchebnoe-zaniatie-7.html?ysclid=m14qeyqrgo372950746" TargetMode="External"/><Relationship Id="rId71" Type="http://schemas.openxmlformats.org/officeDocument/2006/relationships/hyperlink" Target="https://resh.edu.ru/subject/9/1/" TargetMode="External"/><Relationship Id="rId92" Type="http://schemas.openxmlformats.org/officeDocument/2006/relationships/hyperlink" Target="https://resh.edu.ru/subject/9/1/" TargetMode="External"/><Relationship Id="rId213" Type="http://schemas.openxmlformats.org/officeDocument/2006/relationships/hyperlink" Target="https://yandex.ru/video/preview/17015368326750653258" TargetMode="External"/><Relationship Id="rId234" Type="http://schemas.openxmlformats.org/officeDocument/2006/relationships/hyperlink" Target="https://yandex.ru/video/preview/170153683267506532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9/4/?ysclid=m138ofhrdh388729846" TargetMode="External"/><Relationship Id="rId255" Type="http://schemas.openxmlformats.org/officeDocument/2006/relationships/hyperlink" Target="https://yandex.ru/video/preview/17015368326750653258" TargetMode="External"/><Relationship Id="rId276" Type="http://schemas.openxmlformats.org/officeDocument/2006/relationships/hyperlink" Target="https://infourok.ru/prezentaciya-otkritogo-uroka-po-legkaya-atletika-prizhki-v-dlinu-s-razbega-klass-1911766.html?ysclid=m14ow2ep4g444296725" TargetMode="External"/><Relationship Id="rId297" Type="http://schemas.openxmlformats.org/officeDocument/2006/relationships/hyperlink" Target="https://nsportal.ru/shkola/fizkultura-i-sport/library/2019/05/17/konspekt-uroka-na-temu-odnovremenno-odnoshazhnyy-hod" TargetMode="External"/><Relationship Id="rId40" Type="http://schemas.openxmlformats.org/officeDocument/2006/relationships/hyperlink" Target="https://interneturok.ru/subject/fizkultura/class/4" TargetMode="External"/><Relationship Id="rId115" Type="http://schemas.openxmlformats.org/officeDocument/2006/relationships/hyperlink" Target="https://resh.edu.ru/subject/9/1/" TargetMode="External"/><Relationship Id="rId136" Type="http://schemas.openxmlformats.org/officeDocument/2006/relationships/hyperlink" Target="https://resh.edu.ru/subject/9/2/" TargetMode="External"/><Relationship Id="rId157" Type="http://schemas.openxmlformats.org/officeDocument/2006/relationships/hyperlink" Target="https://resh.edu.ru/subject/9/2/" TargetMode="External"/><Relationship Id="rId178" Type="http://schemas.openxmlformats.org/officeDocument/2006/relationships/hyperlink" Target="https://resh.edu.ru/subject/9/2/" TargetMode="External"/><Relationship Id="rId301" Type="http://schemas.openxmlformats.org/officeDocument/2006/relationships/hyperlink" Target="https://infourok.ru/urok-klass-2433828.html?ysclid=m14ptg48yj541342179" TargetMode="External"/><Relationship Id="rId322" Type="http://schemas.openxmlformats.org/officeDocument/2006/relationships/hyperlink" Target="https://nsportal.ru/shkola/fizkultura-i-sport/library/2015/04/04/igry-i-estafety-basketbol" TargetMode="External"/><Relationship Id="rId61" Type="http://schemas.openxmlformats.org/officeDocument/2006/relationships/hyperlink" Target="https://yandex.ru/video/preview/17015368326750653258" TargetMode="External"/><Relationship Id="rId82" Type="http://schemas.openxmlformats.org/officeDocument/2006/relationships/hyperlink" Target="https://resh.edu.ru/subject/9/1/" TargetMode="External"/><Relationship Id="rId199" Type="http://schemas.openxmlformats.org/officeDocument/2006/relationships/hyperlink" Target="https://yandex.ru/video/preview/17015368326750653258" TargetMode="External"/><Relationship Id="rId203" Type="http://schemas.openxmlformats.org/officeDocument/2006/relationships/hyperlink" Target="https://yandex.ru/video/preview/17015368326750653258" TargetMode="External"/><Relationship Id="rId19" Type="http://schemas.openxmlformats.org/officeDocument/2006/relationships/hyperlink" Target="https://resh.edu.ru/subject/9/2/" TargetMode="External"/><Relationship Id="rId224" Type="http://schemas.openxmlformats.org/officeDocument/2006/relationships/hyperlink" Target="https://yandex.ru/video/preview/17015368326750653258" TargetMode="External"/><Relationship Id="rId245" Type="http://schemas.openxmlformats.org/officeDocument/2006/relationships/hyperlink" Target="https://yandex.ru/video/preview/17015368326750653258" TargetMode="External"/><Relationship Id="rId266" Type="http://schemas.openxmlformats.org/officeDocument/2006/relationships/hyperlink" Target="https://resh.edu.ru/subject/lesson/6187/conspect/279145/" TargetMode="External"/><Relationship Id="rId287" Type="http://schemas.openxmlformats.org/officeDocument/2006/relationships/hyperlink" Target="https://nsportal.ru/nachalnaya-shkola/fizkultura/2020/06/24/opornyy-pryzhok-obuchenie" TargetMode="External"/><Relationship Id="rId30" Type="http://schemas.openxmlformats.org/officeDocument/2006/relationships/hyperlink" Target="https://resh.edu.ru/subject/9/4/?ysclid=m138ofhrdh388729846" TargetMode="External"/><Relationship Id="rId105" Type="http://schemas.openxmlformats.org/officeDocument/2006/relationships/hyperlink" Target="https://resh.edu.ru/subject/9/1/" TargetMode="External"/><Relationship Id="rId126" Type="http://schemas.openxmlformats.org/officeDocument/2006/relationships/hyperlink" Target="https://resh.edu.ru/subject/9/2/" TargetMode="External"/><Relationship Id="rId147" Type="http://schemas.openxmlformats.org/officeDocument/2006/relationships/hyperlink" Target="https://resh.edu.ru/subject/9/2/" TargetMode="External"/><Relationship Id="rId168" Type="http://schemas.openxmlformats.org/officeDocument/2006/relationships/hyperlink" Target="https://resh.edu.ru/subject/9/2/" TargetMode="External"/><Relationship Id="rId312" Type="http://schemas.openxmlformats.org/officeDocument/2006/relationships/hyperlink" Target="https://infourok.ru/plan-konspekt-podvizhnye-igry-estafety-4-klass-4623070.html?ysclid=m14q1qxtwz479674350" TargetMode="External"/><Relationship Id="rId333" Type="http://schemas.openxmlformats.org/officeDocument/2006/relationships/hyperlink" Target="https://multiurok.ru/files/prezentatsiia-beg-na-dlinnye-distantsii-1-4-klassy.html?ysclid=m14qdsm5l2346380229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subject/9/1/" TargetMode="External"/><Relationship Id="rId93" Type="http://schemas.openxmlformats.org/officeDocument/2006/relationships/hyperlink" Target="https://resh.edu.ru/subject/9/1/" TargetMode="External"/><Relationship Id="rId189" Type="http://schemas.openxmlformats.org/officeDocument/2006/relationships/hyperlink" Target="https://yandex.ru/video/preview/1701536832675065325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yandex.ru/video/preview/17015368326750653258" TargetMode="External"/><Relationship Id="rId235" Type="http://schemas.openxmlformats.org/officeDocument/2006/relationships/hyperlink" Target="https://yandex.ru/video/preview/17015368326750653258" TargetMode="External"/><Relationship Id="rId256" Type="http://schemas.openxmlformats.org/officeDocument/2006/relationships/hyperlink" Target="https://yandex.ru/video/preview/17015368326750653258" TargetMode="External"/><Relationship Id="rId277" Type="http://schemas.openxmlformats.org/officeDocument/2006/relationships/hyperlink" Target="https://urok.1sept.ru/articles/690892?ysclid=m14ow4qiar268756520" TargetMode="External"/><Relationship Id="rId298" Type="http://schemas.openxmlformats.org/officeDocument/2006/relationships/hyperlink" Target="https://multiurok.ru/files/prezentatsiia-po-fizicheskoi-kulture-na-temu-lyz-1.html?ysclid=m14prio0a0459625316" TargetMode="External"/><Relationship Id="rId116" Type="http://schemas.openxmlformats.org/officeDocument/2006/relationships/hyperlink" Target="https://resh.edu.ru/subject/9/1/" TargetMode="External"/><Relationship Id="rId137" Type="http://schemas.openxmlformats.org/officeDocument/2006/relationships/hyperlink" Target="https://resh.edu.ru/subject/9/2/" TargetMode="External"/><Relationship Id="rId158" Type="http://schemas.openxmlformats.org/officeDocument/2006/relationships/hyperlink" Target="https://resh.edu.ru/subject/9/2/" TargetMode="External"/><Relationship Id="rId302" Type="http://schemas.openxmlformats.org/officeDocument/2006/relationships/hyperlink" Target="https://infourok.ru/urok-klass-2433828.html?ysclid=m14ptg48yj541342179" TargetMode="External"/><Relationship Id="rId323" Type="http://schemas.openxmlformats.org/officeDocument/2006/relationships/hyperlink" Target="https://infourok.ru/konspekt-uroka-estafeta-s-vedeniem-futbolnogo-myacha-7168667.html?ysclid=m14qn564fe35244540" TargetMode="External"/><Relationship Id="rId20" Type="http://schemas.openxmlformats.org/officeDocument/2006/relationships/hyperlink" Target="https://resh.edu.ru/subject/9/2/" TargetMode="External"/><Relationship Id="rId41" Type="http://schemas.openxmlformats.org/officeDocument/2006/relationships/hyperlink" Target="https://resh.edu.ru/subject/9/4/?ysclid=m138v7k93a228148701" TargetMode="External"/><Relationship Id="rId62" Type="http://schemas.openxmlformats.org/officeDocument/2006/relationships/hyperlink" Target="https://yandex.ru/video/preview/17015368326750653258" TargetMode="External"/><Relationship Id="rId83" Type="http://schemas.openxmlformats.org/officeDocument/2006/relationships/hyperlink" Target="https://resh.edu.ru/subject/9/1/" TargetMode="External"/><Relationship Id="rId179" Type="http://schemas.openxmlformats.org/officeDocument/2006/relationships/hyperlink" Target="https://resh.edu.ru/subject/9/2/" TargetMode="External"/><Relationship Id="rId190" Type="http://schemas.openxmlformats.org/officeDocument/2006/relationships/hyperlink" Target="https://yandex.ru/video/preview/17015368326750653258" TargetMode="External"/><Relationship Id="rId204" Type="http://schemas.openxmlformats.org/officeDocument/2006/relationships/hyperlink" Target="https://yandex.ru/video/preview/17015368326750653258" TargetMode="External"/><Relationship Id="rId225" Type="http://schemas.openxmlformats.org/officeDocument/2006/relationships/hyperlink" Target="https://yandex.ru/video/preview/17015368326750653258" TargetMode="External"/><Relationship Id="rId246" Type="http://schemas.openxmlformats.org/officeDocument/2006/relationships/hyperlink" Target="https://yandex.ru/video/preview/17015368326750653258" TargetMode="External"/><Relationship Id="rId267" Type="http://schemas.openxmlformats.org/officeDocument/2006/relationships/hyperlink" Target="https://infourok.ru/konspekt-uroka-po-okruzhayuschemu-miru-v-klasse-tema-uroka-pravila-zakalivaniya-3149726.html?ysclid=m14ol2id6229643830" TargetMode="External"/><Relationship Id="rId288" Type="http://schemas.openxmlformats.org/officeDocument/2006/relationships/hyperlink" Target="https://nsportal.ru/nachalnaya-shkola/fizkultura/2019/02/19/visy-i-upory" TargetMode="External"/><Relationship Id="rId106" Type="http://schemas.openxmlformats.org/officeDocument/2006/relationships/hyperlink" Target="https://resh.edu.ru/subject/9/1/" TargetMode="External"/><Relationship Id="rId127" Type="http://schemas.openxmlformats.org/officeDocument/2006/relationships/hyperlink" Target="https://resh.edu.ru/subject/9/2/" TargetMode="External"/><Relationship Id="rId313" Type="http://schemas.openxmlformats.org/officeDocument/2006/relationships/hyperlink" Target="https://multiurok.ru/files/konspekt-po-fizicheskoi-kulture-4.html?ysclid=m14q31cmmp19301089" TargetMode="External"/><Relationship Id="rId10" Type="http://schemas.openxmlformats.org/officeDocument/2006/relationships/hyperlink" Target="https://resh.edu.ru/subject/9/1/" TargetMode="External"/><Relationship Id="rId31" Type="http://schemas.openxmlformats.org/officeDocument/2006/relationships/hyperlink" Target="https://resh.edu.ru/subject/9/4/?ysclid=m138ofhrdh388729846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subject/9/1/" TargetMode="External"/><Relationship Id="rId94" Type="http://schemas.openxmlformats.org/officeDocument/2006/relationships/hyperlink" Target="https://resh.edu.ru/subject/9/1/" TargetMode="External"/><Relationship Id="rId148" Type="http://schemas.openxmlformats.org/officeDocument/2006/relationships/hyperlink" Target="https://resh.edu.ru/subject/9/2/" TargetMode="External"/><Relationship Id="rId169" Type="http://schemas.openxmlformats.org/officeDocument/2006/relationships/hyperlink" Target="https://resh.edu.ru/subject/9/2/" TargetMode="External"/><Relationship Id="rId334" Type="http://schemas.openxmlformats.org/officeDocument/2006/relationships/hyperlink" Target="https://www.gto.ru/files/proto/pdf/23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9/2/" TargetMode="External"/><Relationship Id="rId215" Type="http://schemas.openxmlformats.org/officeDocument/2006/relationships/hyperlink" Target="https://yandex.ru/video/preview/17015368326750653258" TargetMode="External"/><Relationship Id="rId236" Type="http://schemas.openxmlformats.org/officeDocument/2006/relationships/hyperlink" Target="https://yandex.ru/video/preview/17015368326750653258" TargetMode="External"/><Relationship Id="rId257" Type="http://schemas.openxmlformats.org/officeDocument/2006/relationships/hyperlink" Target="https://resh.edu.ru/subject/lesson/3593/conspect/194574/" TargetMode="External"/><Relationship Id="rId278" Type="http://schemas.openxmlformats.org/officeDocument/2006/relationships/hyperlink" Target="https://infourok.ru/plan-konspekt-otkrytogo-uroka-po-fizicheskoj-kulture-v-4-klasse-gto-put-k-zdorovyu-5785066.html?ysclid=m14p12saxs431339909" TargetMode="External"/><Relationship Id="rId303" Type="http://schemas.openxmlformats.org/officeDocument/2006/relationships/hyperlink" Target="https://infourok.ru/urok-klass-2433828.html?ysclid=m14ptg48yj541342179" TargetMode="External"/><Relationship Id="rId42" Type="http://schemas.openxmlformats.org/officeDocument/2006/relationships/hyperlink" Target="https://resh.edu.ru/subject/lesson/6188/conspect/194631/" TargetMode="External"/><Relationship Id="rId84" Type="http://schemas.openxmlformats.org/officeDocument/2006/relationships/hyperlink" Target="https://resh.edu.ru/subject/9/1/" TargetMode="External"/><Relationship Id="rId138" Type="http://schemas.openxmlformats.org/officeDocument/2006/relationships/hyperlink" Target="https://resh.edu.ru/subject/9/2/" TargetMode="External"/><Relationship Id="rId191" Type="http://schemas.openxmlformats.org/officeDocument/2006/relationships/hyperlink" Target="https://yandex.ru/video/preview/17015368326750653258" TargetMode="External"/><Relationship Id="rId205" Type="http://schemas.openxmlformats.org/officeDocument/2006/relationships/hyperlink" Target="https://yandex.ru/video/preview/17015368326750653258" TargetMode="External"/><Relationship Id="rId247" Type="http://schemas.openxmlformats.org/officeDocument/2006/relationships/hyperlink" Target="https://yandex.ru/video/preview/17015368326750653258" TargetMode="External"/><Relationship Id="rId107" Type="http://schemas.openxmlformats.org/officeDocument/2006/relationships/hyperlink" Target="https://resh.edu.ru/subject/9/1/" TargetMode="External"/><Relationship Id="rId289" Type="http://schemas.openxmlformats.org/officeDocument/2006/relationships/hyperlink" Target="https://www.gto.ru/recomendations/56ead0b7b5cf1c4a018b4567" TargetMode="External"/><Relationship Id="rId11" Type="http://schemas.openxmlformats.org/officeDocument/2006/relationships/hyperlink" Target="https://resh.edu.ru/subject/9/1/" TargetMode="External"/><Relationship Id="rId53" Type="http://schemas.openxmlformats.org/officeDocument/2006/relationships/hyperlink" Target="https://interneturok.ru/subject/fizkultura/class/4" TargetMode="External"/><Relationship Id="rId149" Type="http://schemas.openxmlformats.org/officeDocument/2006/relationships/hyperlink" Target="https://resh.edu.ru/subject/9/2/" TargetMode="External"/><Relationship Id="rId314" Type="http://schemas.openxmlformats.org/officeDocument/2006/relationships/hyperlink" Target="https://infourok.ru/konspekt-uroka-fizicheskoj-kultury-igra-v-pionerbol-4-klass-6315518.html?ysclid=m14q4g5x9q761000747" TargetMode="External"/><Relationship Id="rId95" Type="http://schemas.openxmlformats.org/officeDocument/2006/relationships/hyperlink" Target="https://resh.edu.ru/subject/9/1/" TargetMode="External"/><Relationship Id="rId160" Type="http://schemas.openxmlformats.org/officeDocument/2006/relationships/hyperlink" Target="https://resh.edu.ru/subject/9/2/" TargetMode="External"/><Relationship Id="rId216" Type="http://schemas.openxmlformats.org/officeDocument/2006/relationships/hyperlink" Target="https://yandex.ru/video/preview/17015368326750653258" TargetMode="External"/><Relationship Id="rId258" Type="http://schemas.openxmlformats.org/officeDocument/2006/relationships/hyperlink" Target="https://urok.1sept.ru/articles/660590?ysclid=m14o1wq4ah369123189" TargetMode="External"/><Relationship Id="rId22" Type="http://schemas.openxmlformats.org/officeDocument/2006/relationships/hyperlink" Target="https://resh.edu.ru/subject/9/2/" TargetMode="External"/><Relationship Id="rId64" Type="http://schemas.openxmlformats.org/officeDocument/2006/relationships/hyperlink" Target="https://resh.edu.ru/subject/9/1/" TargetMode="External"/><Relationship Id="rId118" Type="http://schemas.openxmlformats.org/officeDocument/2006/relationships/hyperlink" Target="https://resh.edu.ru/subject/9/1/" TargetMode="External"/><Relationship Id="rId325" Type="http://schemas.openxmlformats.org/officeDocument/2006/relationships/hyperlink" Target="https://infourok.ru/plan-konspekt-gonka-myachej-vedenie-myacha-parami-5814878.html?ysclid=m14qosiejz278582564" TargetMode="External"/><Relationship Id="rId171" Type="http://schemas.openxmlformats.org/officeDocument/2006/relationships/hyperlink" Target="https://resh.edu.ru/subject/9/2/" TargetMode="External"/><Relationship Id="rId227" Type="http://schemas.openxmlformats.org/officeDocument/2006/relationships/hyperlink" Target="https://yandex.ru/video/preview/17015368326750653258" TargetMode="External"/><Relationship Id="rId269" Type="http://schemas.openxmlformats.org/officeDocument/2006/relationships/hyperlink" Target="https://infourok.ru/plan-konspekt-uroka-fizicheskoj-kultury-v-4b-klasse-beg-30m-estafetnyj-beg-podvizhnye-igry-5754512.html?ysclid=m14ood53az128006684" TargetMode="External"/><Relationship Id="rId33" Type="http://schemas.openxmlformats.org/officeDocument/2006/relationships/hyperlink" Target="https://resh.edu.ru/subject/9/4/?ysclid=m138ofhrdh388729846" TargetMode="External"/><Relationship Id="rId129" Type="http://schemas.openxmlformats.org/officeDocument/2006/relationships/hyperlink" Target="https://resh.edu.ru/subject/9/2/" TargetMode="External"/><Relationship Id="rId280" Type="http://schemas.openxmlformats.org/officeDocument/2006/relationships/hyperlink" Target="https://resh.edu.ru/subject/lesson/6188/conspect/194631/" TargetMode="External"/><Relationship Id="rId336" Type="http://schemas.openxmlformats.org/officeDocument/2006/relationships/hyperlink" Target="https://www.gto.ru/files/proto/pdf/23.pdf" TargetMode="External"/><Relationship Id="rId75" Type="http://schemas.openxmlformats.org/officeDocument/2006/relationships/hyperlink" Target="https://resh.edu.ru/subject/9/1/" TargetMode="External"/><Relationship Id="rId140" Type="http://schemas.openxmlformats.org/officeDocument/2006/relationships/hyperlink" Target="https://resh.edu.ru/subject/9/2/" TargetMode="External"/><Relationship Id="rId182" Type="http://schemas.openxmlformats.org/officeDocument/2006/relationships/hyperlink" Target="https://resh.edu.ru/subject/9/2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yandex.ru/video/preview/17015368326750653258" TargetMode="External"/><Relationship Id="rId291" Type="http://schemas.openxmlformats.org/officeDocument/2006/relationships/hyperlink" Target="https://resh.edu.ru/subject/lesson/5165/conspect/89176/" TargetMode="External"/><Relationship Id="rId305" Type="http://schemas.openxmlformats.org/officeDocument/2006/relationships/hyperlink" Target="https://www.gto.ru/recomendations/5b8ff7ccb5cf1c2c2d8b4573" TargetMode="External"/><Relationship Id="rId44" Type="http://schemas.openxmlformats.org/officeDocument/2006/relationships/hyperlink" Target="https://resh.edu.ru/subject/lesson/6013/conspect/226209/" TargetMode="External"/><Relationship Id="rId86" Type="http://schemas.openxmlformats.org/officeDocument/2006/relationships/hyperlink" Target="https://resh.edu.ru/subject/9/1/" TargetMode="External"/><Relationship Id="rId151" Type="http://schemas.openxmlformats.org/officeDocument/2006/relationships/hyperlink" Target="https://resh.edu.ru/subject/9/2/" TargetMode="External"/><Relationship Id="rId193" Type="http://schemas.openxmlformats.org/officeDocument/2006/relationships/hyperlink" Target="https://yandex.ru/video/preview/17015368326750653258" TargetMode="External"/><Relationship Id="rId207" Type="http://schemas.openxmlformats.org/officeDocument/2006/relationships/hyperlink" Target="https://yandex.ru/video/preview/17015368326750653258" TargetMode="External"/><Relationship Id="rId249" Type="http://schemas.openxmlformats.org/officeDocument/2006/relationships/hyperlink" Target="https://yandex.ru/video/preview/17015368326750653258" TargetMode="External"/><Relationship Id="rId13" Type="http://schemas.openxmlformats.org/officeDocument/2006/relationships/hyperlink" Target="https://resh.edu.ru/subject/9/1/" TargetMode="External"/><Relationship Id="rId109" Type="http://schemas.openxmlformats.org/officeDocument/2006/relationships/hyperlink" Target="https://resh.edu.ru/subject/9/1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urok.1sept.ru/articles/533057?ysclid=m14qu68cx898340486" TargetMode="External"/><Relationship Id="rId55" Type="http://schemas.openxmlformats.org/officeDocument/2006/relationships/hyperlink" Target="https://urok.1sept.ru/articles/417724" TargetMode="External"/><Relationship Id="rId97" Type="http://schemas.openxmlformats.org/officeDocument/2006/relationships/hyperlink" Target="https://resh.edu.ru/subject/9/1/" TargetMode="External"/><Relationship Id="rId120" Type="http://schemas.openxmlformats.org/officeDocument/2006/relationships/hyperlink" Target="https://resh.edu.ru/subject/9/1/" TargetMode="External"/><Relationship Id="rId162" Type="http://schemas.openxmlformats.org/officeDocument/2006/relationships/hyperlink" Target="https://resh.edu.ru/subject/9/2/" TargetMode="External"/><Relationship Id="rId218" Type="http://schemas.openxmlformats.org/officeDocument/2006/relationships/hyperlink" Target="https://yandex.ru/video/preview/17015368326750653258" TargetMode="External"/><Relationship Id="rId271" Type="http://schemas.openxmlformats.org/officeDocument/2006/relationships/hyperlink" Target="https://www.gto.ru/recomendations/56eacbb1b5cf1c28018b4575" TargetMode="External"/><Relationship Id="rId24" Type="http://schemas.openxmlformats.org/officeDocument/2006/relationships/hyperlink" Target="https://resh.edu.ru/subject/9/2/" TargetMode="External"/><Relationship Id="rId66" Type="http://schemas.openxmlformats.org/officeDocument/2006/relationships/hyperlink" Target="https://resh.edu.ru/subject/9/1/" TargetMode="External"/><Relationship Id="rId131" Type="http://schemas.openxmlformats.org/officeDocument/2006/relationships/hyperlink" Target="https://resh.edu.ru/subject/9/2/" TargetMode="External"/><Relationship Id="rId327" Type="http://schemas.openxmlformats.org/officeDocument/2006/relationships/hyperlink" Target="https://infourok.ru/urok-obuchenie-tehnike-ostanovke-katyashegosya-myacha-vnutrennej-storonoj-stopy-i-podoshvoj-5635529.html?ysclid=m14qqeoiot14158370" TargetMode="External"/><Relationship Id="rId173" Type="http://schemas.openxmlformats.org/officeDocument/2006/relationships/hyperlink" Target="https://resh.edu.ru/subject/9/2/" TargetMode="External"/><Relationship Id="rId229" Type="http://schemas.openxmlformats.org/officeDocument/2006/relationships/hyperlink" Target="https://yandex.ru/video/preview/17015368326750653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rsMI+kZSArLiFNeUXHaVvPHWWJXguwL607ARLgD32M8=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usd7vn8S/7sQYi12ca4qwywPmCi3xD995t/RL4kNtk0=</DigestValue>
    </Reference>
  </SignedInfo>
  <SignatureValue>uDnlPqaVNuRRR0/564+Iocz8Izx6EvciI5sMQwcsZx2htYeFzAkNe5kby5X+e2a2
Sn29aQfMClkbnIb/rgSBTg==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99"/>
            <mdssi:RelationshipReference SourceId="rId21"/>
            <mdssi:RelationshipReference SourceId="rId63"/>
            <mdssi:RelationshipReference SourceId="rId159"/>
            <mdssi:RelationshipReference SourceId="rId324"/>
            <mdssi:RelationshipReference SourceId="rId170"/>
            <mdssi:RelationshipReference SourceId="rId226"/>
            <mdssi:RelationshipReference SourceId="rId268"/>
            <mdssi:RelationshipReference SourceId="rId32"/>
            <mdssi:RelationshipReference SourceId="rId74"/>
            <mdssi:RelationshipReference SourceId="rId128"/>
            <mdssi:RelationshipReference SourceId="rId335"/>
            <mdssi:RelationshipReference SourceId="rId5"/>
            <mdssi:RelationshipReference SourceId="rId181"/>
            <mdssi:RelationshipReference SourceId="rId237"/>
            <mdssi:RelationshipReference SourceId="rId279"/>
            <mdssi:RelationshipReference SourceId="rId43"/>
            <mdssi:RelationshipReference SourceId="rId139"/>
            <mdssi:RelationshipReference SourceId="rId290"/>
            <mdssi:RelationshipReference SourceId="rId304"/>
            <mdssi:RelationshipReference SourceId="rId85"/>
            <mdssi:RelationshipReference SourceId="rId150"/>
            <mdssi:RelationshipReference SourceId="rId192"/>
            <mdssi:RelationshipReference SourceId="rId206"/>
            <mdssi:RelationshipReference SourceId="rId248"/>
            <mdssi:RelationshipReference SourceId="rId12"/>
            <mdssi:RelationshipReference SourceId="rId108"/>
            <mdssi:RelationshipReference SourceId="rId315"/>
            <mdssi:RelationshipReference SourceId="rId54"/>
            <mdssi:RelationshipReference SourceId="rId96"/>
            <mdssi:RelationshipReference SourceId="rId161"/>
            <mdssi:RelationshipReference SourceId="rId217"/>
            <mdssi:RelationshipReference SourceId="rId259"/>
            <mdssi:RelationshipReference SourceId="rId23"/>
            <mdssi:RelationshipReference SourceId="rId119"/>
            <mdssi:RelationshipReference SourceId="rId270"/>
            <mdssi:RelationshipReference SourceId="rId326"/>
            <mdssi:RelationshipReference SourceId="rId65"/>
            <mdssi:RelationshipReference SourceId="rId130"/>
            <mdssi:RelationshipReference SourceId="rId172"/>
            <mdssi:RelationshipReference SourceId="rId228"/>
            <mdssi:RelationshipReference SourceId="rId281"/>
            <mdssi:RelationshipReference SourceId="rId337"/>
            <mdssi:RelationshipReference SourceId="rId34"/>
            <mdssi:RelationshipReference SourceId="rId76"/>
            <mdssi:RelationshipReference SourceId="rId141"/>
            <mdssi:RelationshipReference SourceId="rId7"/>
            <mdssi:RelationshipReference SourceId="rId183"/>
            <mdssi:RelationshipReference SourceId="rId239"/>
            <mdssi:RelationshipReference SourceId="rId250"/>
            <mdssi:RelationshipReference SourceId="rId292"/>
            <mdssi:RelationshipReference SourceId="rId306"/>
            <mdssi:RelationshipReference SourceId="rId45"/>
            <mdssi:RelationshipReference SourceId="rId87"/>
            <mdssi:RelationshipReference SourceId="rId110"/>
            <mdssi:RelationshipReference SourceId="rId152"/>
            <mdssi:RelationshipReference SourceId="rId194"/>
            <mdssi:RelationshipReference SourceId="rId208"/>
            <mdssi:RelationshipReference SourceId="rId240"/>
            <mdssi:RelationshipReference SourceId="rId261"/>
            <mdssi:RelationshipReference SourceId="rId14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282"/>
            <mdssi:RelationshipReference SourceId="rId317"/>
            <mdssi:RelationshipReference SourceId="rId338"/>
            <mdssi:RelationshipReference SourceId="rId8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184"/>
            <mdssi:RelationshipReference SourceId="rId219"/>
            <mdssi:RelationshipReference SourceId="rId230"/>
            <mdssi:RelationshipReference SourceId="rId251"/>
            <mdssi:RelationshipReference SourceId="rId25"/>
            <mdssi:RelationshipReference SourceId="rId46"/>
            <mdssi:RelationshipReference SourceId="rId67"/>
            <mdssi:RelationshipReference SourceId="rId272"/>
            <mdssi:RelationshipReference SourceId="rId293"/>
            <mdssi:RelationshipReference SourceId="rId307"/>
            <mdssi:RelationshipReference SourceId="rId328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74"/>
            <mdssi:RelationshipReference SourceId="rId195"/>
            <mdssi:RelationshipReference SourceId="rId209"/>
            <mdssi:RelationshipReference SourceId="rId220"/>
            <mdssi:RelationshipReference SourceId="rId241"/>
            <mdssi:RelationshipReference SourceId="rId15"/>
            <mdssi:RelationshipReference SourceId="rId36"/>
            <mdssi:RelationshipReference SourceId="rId57"/>
            <mdssi:RelationshipReference SourceId="rId262"/>
            <mdssi:RelationshipReference SourceId="rId283"/>
            <mdssi:RelationshipReference SourceId="rId318"/>
            <mdssi:RelationshipReference SourceId="rId339"/>
            <mdssi:RelationshipReference SourceId="rId78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64"/>
            <mdssi:RelationshipReference SourceId="rId185"/>
            <mdssi:RelationshipReference SourceId="rId9"/>
            <mdssi:RelationshipReference SourceId="rId210"/>
            <mdssi:RelationshipReference SourceId="rId26"/>
            <mdssi:RelationshipReference SourceId="rId231"/>
            <mdssi:RelationshipReference SourceId="rId252"/>
            <mdssi:RelationshipReference SourceId="rId273"/>
            <mdssi:RelationshipReference SourceId="rId294"/>
            <mdssi:RelationshipReference SourceId="rId308"/>
            <mdssi:RelationshipReference SourceId="rId329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75"/>
            <mdssi:RelationshipReference SourceId="rId340"/>
            <mdssi:RelationshipReference SourceId="rId196"/>
            <mdssi:RelationshipReference SourceId="rId200"/>
            <mdssi:RelationshipReference SourceId="rId16"/>
            <mdssi:RelationshipReference SourceId="rId221"/>
            <mdssi:RelationshipReference SourceId="rId242"/>
            <mdssi:RelationshipReference SourceId="rId263"/>
            <mdssi:RelationshipReference SourceId="rId284"/>
            <mdssi:RelationshipReference SourceId="rId319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330"/>
            <mdssi:RelationshipReference SourceId="rId90"/>
            <mdssi:RelationshipReference SourceId="rId165"/>
            <mdssi:RelationshipReference SourceId="rId186"/>
            <mdssi:RelationshipReference SourceId="rId211"/>
            <mdssi:RelationshipReference SourceId="rId232"/>
            <mdssi:RelationshipReference SourceId="rId253"/>
            <mdssi:RelationshipReference SourceId="rId274"/>
            <mdssi:RelationshipReference SourceId="rId295"/>
            <mdssi:RelationshipReference SourceId="rId309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320"/>
            <mdssi:RelationshipReference SourceId="rId80"/>
            <mdssi:RelationshipReference SourceId="rId155"/>
            <mdssi:RelationshipReference SourceId="rId176"/>
            <mdssi:RelationshipReference SourceId="rId197"/>
            <mdssi:RelationshipReference SourceId="rId341"/>
            <mdssi:RelationshipReference SourceId="rId201"/>
            <mdssi:RelationshipReference SourceId="rId222"/>
            <mdssi:RelationshipReference SourceId="rId243"/>
            <mdssi:RelationshipReference SourceId="rId264"/>
            <mdssi:RelationshipReference SourceId="rId285"/>
            <mdssi:RelationshipReference SourceId="rId17"/>
            <mdssi:RelationshipReference SourceId="rId38"/>
            <mdssi:RelationshipReference SourceId="rId59"/>
            <mdssi:RelationshipReference SourceId="rId103"/>
            <mdssi:RelationshipReference SourceId="rId124"/>
            <mdssi:RelationshipReference SourceId="rId310"/>
            <mdssi:RelationshipReference SourceId="rId70"/>
            <mdssi:RelationshipReference SourceId="rId91"/>
            <mdssi:RelationshipReference SourceId="rId145"/>
            <mdssi:RelationshipReference SourceId="rId166"/>
            <mdssi:RelationshipReference SourceId="rId187"/>
            <mdssi:RelationshipReference SourceId="rId331"/>
            <mdssi:RelationshipReference SourceId="rId1"/>
            <mdssi:RelationshipReference SourceId="rId212"/>
            <mdssi:RelationshipReference SourceId="rId233"/>
            <mdssi:RelationshipReference SourceId="rId254"/>
            <mdssi:RelationshipReference SourceId="rId28"/>
            <mdssi:RelationshipReference SourceId="rId49"/>
            <mdssi:RelationshipReference SourceId="rId114"/>
            <mdssi:RelationshipReference SourceId="rId275"/>
            <mdssi:RelationshipReference SourceId="rId296"/>
            <mdssi:RelationshipReference SourceId="rId300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  <mdssi:RelationshipReference SourceId="rId198"/>
            <mdssi:RelationshipReference SourceId="rId321"/>
            <mdssi:RelationshipReference SourceId="rId202"/>
            <mdssi:RelationshipReference SourceId="rId223"/>
            <mdssi:RelationshipReference SourceId="rId244"/>
            <mdssi:RelationshipReference SourceId="rId18"/>
            <mdssi:RelationshipReference SourceId="rId39"/>
            <mdssi:RelationshipReference SourceId="rId265"/>
            <mdssi:RelationshipReference SourceId="rId286"/>
            <mdssi:RelationshipReference SourceId="rId50"/>
            <mdssi:RelationshipReference SourceId="rId104"/>
            <mdssi:RelationshipReference SourceId="rId125"/>
            <mdssi:RelationshipReference SourceId="rId146"/>
            <mdssi:RelationshipReference SourceId="rId167"/>
            <mdssi:RelationshipReference SourceId="rId188"/>
            <mdssi:RelationshipReference SourceId="rId311"/>
            <mdssi:RelationshipReference SourceId="rId332"/>
            <mdssi:RelationshipReference SourceId="rId71"/>
            <mdssi:RelationshipReference SourceId="rId92"/>
            <mdssi:RelationshipReference SourceId="rId213"/>
            <mdssi:RelationshipReference SourceId="rId234"/>
            <mdssi:RelationshipReference SourceId="rId2"/>
            <mdssi:RelationshipReference SourceId="rId29"/>
            <mdssi:RelationshipReference SourceId="rId255"/>
            <mdssi:RelationshipReference SourceId="rId276"/>
            <mdssi:RelationshipReference SourceId="rId297"/>
            <mdssi:RelationshipReference SourceId="rId40"/>
            <mdssi:RelationshipReference SourceId="rId115"/>
            <mdssi:RelationshipReference SourceId="rId136"/>
            <mdssi:RelationshipReference SourceId="rId157"/>
            <mdssi:RelationshipReference SourceId="rId178"/>
            <mdssi:RelationshipReference SourceId="rId301"/>
            <mdssi:RelationshipReference SourceId="rId322"/>
            <mdssi:RelationshipReference SourceId="rId61"/>
            <mdssi:RelationshipReference SourceId="rId82"/>
            <mdssi:RelationshipReference SourceId="rId199"/>
            <mdssi:RelationshipReference SourceId="rId203"/>
            <mdssi:RelationshipReference SourceId="rId19"/>
            <mdssi:RelationshipReference SourceId="rId224"/>
            <mdssi:RelationshipReference SourceId="rId245"/>
            <mdssi:RelationshipReference SourceId="rId266"/>
            <mdssi:RelationshipReference SourceId="rId287"/>
            <mdssi:RelationshipReference SourceId="rId3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312"/>
            <mdssi:RelationshipReference SourceId="rId333"/>
            <mdssi:RelationshipReference SourceId="rId51"/>
            <mdssi:RelationshipReference SourceId="rId72"/>
            <mdssi:RelationshipReference SourceId="rId93"/>
            <mdssi:RelationshipReference SourceId="rId189"/>
            <mdssi:RelationshipReference SourceId="rId3"/>
            <mdssi:RelationshipReference SourceId="rId214"/>
            <mdssi:RelationshipReference SourceId="rId235"/>
            <mdssi:RelationshipReference SourceId="rId256"/>
            <mdssi:RelationshipReference SourceId="rId277"/>
            <mdssi:RelationshipReference SourceId="rId298"/>
            <mdssi:RelationshipReference SourceId="rId116"/>
            <mdssi:RelationshipReference SourceId="rId137"/>
            <mdssi:RelationshipReference SourceId="rId158"/>
            <mdssi:RelationshipReference SourceId="rId302"/>
            <mdssi:RelationshipReference SourceId="rId323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179"/>
            <mdssi:RelationshipReference SourceId="rId190"/>
            <mdssi:RelationshipReference SourceId="rId204"/>
            <mdssi:RelationshipReference SourceId="rId225"/>
            <mdssi:RelationshipReference SourceId="rId246"/>
            <mdssi:RelationshipReference SourceId="rId267"/>
            <mdssi:RelationshipReference SourceId="rId288"/>
            <mdssi:RelationshipReference SourceId="rId106"/>
            <mdssi:RelationshipReference SourceId="rId127"/>
            <mdssi:RelationshipReference SourceId="rId313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94"/>
            <mdssi:RelationshipReference SourceId="rId148"/>
            <mdssi:RelationshipReference SourceId="rId169"/>
            <mdssi:RelationshipReference SourceId="rId334"/>
            <mdssi:RelationshipReference SourceId="rId4"/>
            <mdssi:RelationshipReference SourceId="rId180"/>
            <mdssi:RelationshipReference SourceId="rId215"/>
            <mdssi:RelationshipReference SourceId="rId236"/>
            <mdssi:RelationshipReference SourceId="rId257"/>
            <mdssi:RelationshipReference SourceId="rId278"/>
            <mdssi:RelationshipReference SourceId="rId303"/>
            <mdssi:RelationshipReference SourceId="rId42"/>
            <mdssi:RelationshipReference SourceId="rId84"/>
            <mdssi:RelationshipReference SourceId="rId138"/>
            <mdssi:RelationshipReference SourceId="rId191"/>
            <mdssi:RelationshipReference SourceId="rId205"/>
            <mdssi:RelationshipReference SourceId="rId247"/>
            <mdssi:RelationshipReference SourceId="rId107"/>
            <mdssi:RelationshipReference SourceId="rId289"/>
            <mdssi:RelationshipReference SourceId="rId11"/>
            <mdssi:RelationshipReference SourceId="rId53"/>
            <mdssi:RelationshipReference SourceId="rId149"/>
            <mdssi:RelationshipReference SourceId="rId314"/>
            <mdssi:RelationshipReference SourceId="rId95"/>
            <mdssi:RelationshipReference SourceId="rId160"/>
            <mdssi:RelationshipReference SourceId="rId216"/>
            <mdssi:RelationshipReference SourceId="rId258"/>
            <mdssi:RelationshipReference SourceId="rId22"/>
            <mdssi:RelationshipReference SourceId="rId64"/>
            <mdssi:RelationshipReference SourceId="rId118"/>
            <mdssi:RelationshipReference SourceId="rId325"/>
            <mdssi:RelationshipReference SourceId="rId171"/>
            <mdssi:RelationshipReference SourceId="rId227"/>
            <mdssi:RelationshipReference SourceId="rId269"/>
            <mdssi:RelationshipReference SourceId="rId33"/>
            <mdssi:RelationshipReference SourceId="rId129"/>
            <mdssi:RelationshipReference SourceId="rId280"/>
            <mdssi:RelationshipReference SourceId="rId336"/>
            <mdssi:RelationshipReference SourceId="rId75"/>
            <mdssi:RelationshipReference SourceId="rId140"/>
            <mdssi:RelationshipReference SourceId="rId182"/>
            <mdssi:RelationshipReference SourceId="rId6"/>
            <mdssi:RelationshipReference SourceId="rId238"/>
            <mdssi:RelationshipReference SourceId="rId291"/>
            <mdssi:RelationshipReference SourceId="rId305"/>
            <mdssi:RelationshipReference SourceId="rId44"/>
            <mdssi:RelationshipReference SourceId="rId86"/>
            <mdssi:RelationshipReference SourceId="rId151"/>
            <mdssi:RelationshipReference SourceId="rId193"/>
            <mdssi:RelationshipReference SourceId="rId207"/>
            <mdssi:RelationshipReference SourceId="rId249"/>
            <mdssi:RelationshipReference SourceId="rId13"/>
            <mdssi:RelationshipReference SourceId="rId109"/>
            <mdssi:RelationshipReference SourceId="rId260"/>
            <mdssi:RelationshipReference SourceId="rId316"/>
            <mdssi:RelationshipReference SourceId="rId55"/>
            <mdssi:RelationshipReference SourceId="rId97"/>
            <mdssi:RelationshipReference SourceId="rId120"/>
            <mdssi:RelationshipReference SourceId="rId162"/>
            <mdssi:RelationshipReference SourceId="rId218"/>
            <mdssi:RelationshipReference SourceId="rId271"/>
            <mdssi:RelationshipReference SourceId="rId24"/>
            <mdssi:RelationshipReference SourceId="rId66"/>
            <mdssi:RelationshipReference SourceId="rId131"/>
            <mdssi:RelationshipReference SourceId="rId327"/>
            <mdssi:RelationshipReference SourceId="rId173"/>
            <mdssi:RelationshipReference SourceId="rId229"/>
          </Transform>
          <Transform Algorithm="http://www.w3.org/TR/2001/REC-xml-c14n-20010315"/>
        </Transforms>
        <DigestMethod Algorithm="http://www.w3.org/2000/09/xmldsig#sha1"/>
        <DigestValue>Np8MllePflgjuJRmCjnRFrqPGNc=</DigestValue>
      </Reference>
      <Reference URI="/word/document.xml?ContentType=application/vnd.openxmlformats-officedocument.wordprocessingml.document.main+xml">
        <DigestMethod Algorithm="http://www.w3.org/2000/09/xmldsig#sha1"/>
        <DigestValue>eNurtqOI+J6uV7ZbOM5YrSHZj28=</DigestValue>
      </Reference>
      <Reference URI="/word/fontTable.xml?ContentType=application/vnd.openxmlformats-officedocument.wordprocessingml.fontTable+xml">
        <DigestMethod Algorithm="http://www.w3.org/2000/09/xmldsig#sha1"/>
        <DigestValue>Edd7Qu3KRQkQy+HqZcG0fxP1Mtc=</DigestValue>
      </Reference>
      <Reference URI="/word/media/image1.jpeg?ContentType=image/jpeg">
        <DigestMethod Algorithm="http://www.w3.org/2000/09/xmldsig#sha1"/>
        <DigestValue>UpJ4/urK8+r2baIdkKXKbmljJJ4=</DigestValue>
      </Reference>
      <Reference URI="/word/numbering.xml?ContentType=application/vnd.openxmlformats-officedocument.wordprocessingml.numbering+xml">
        <DigestMethod Algorithm="http://www.w3.org/2000/09/xmldsig#sha1"/>
        <DigestValue>4WJQhmNLyxj4+wwMrlfVE/f3W1U=</DigestValue>
      </Reference>
      <Reference URI="/word/settings.xml?ContentType=application/vnd.openxmlformats-officedocument.wordprocessingml.settings+xml">
        <DigestMethod Algorithm="http://www.w3.org/2000/09/xmldsig#sha1"/>
        <DigestValue>j5m8s7F/Q13448u2AoAemMyWxgY=</DigestValue>
      </Reference>
      <Reference URI="/word/styles.xml?ContentType=application/vnd.openxmlformats-officedocument.wordprocessingml.styles+xml">
        <DigestMethod Algorithm="http://www.w3.org/2000/09/xmldsig#sha1"/>
        <DigestValue>fLV2PEoeYoNdx0q6cEmziuUV/RQ=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2024-10-27T02:48:38Z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2024-10-27T02:48:38Z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87</Pages>
  <Words>15517</Words>
  <Characters>88450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Кочков</cp:lastModifiedBy>
  <cp:revision>3</cp:revision>
  <cp:lastPrinted>2024-10-27T02:42:00Z</cp:lastPrinted>
  <dcterms:created xsi:type="dcterms:W3CDTF">2024-10-27T02:03:00Z</dcterms:created>
  <dcterms:modified xsi:type="dcterms:W3CDTF">2024-10-27T02:44:00Z</dcterms:modified>
</cp:coreProperties>
</file>